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1C9A3A" w14:textId="77777777" w:rsidR="00910900" w:rsidRPr="0027776F" w:rsidRDefault="00910900" w:rsidP="009109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77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Муниципальное бюджетное общеобразовательное учреждение                                                                                                                                                                                                                                         </w:t>
      </w:r>
      <w:r w:rsidRPr="00277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МБОУ «Средняя общеобразовательная татарско – русская школа № 113 с углубленным изучением отдельных предметов имени Героя России М.Р. Ахметшина» </w:t>
      </w:r>
    </w:p>
    <w:p w14:paraId="385588F9" w14:textId="77777777" w:rsidR="00910900" w:rsidRPr="0027776F" w:rsidRDefault="00910900" w:rsidP="00910900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7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Ново – Савиновского </w:t>
      </w:r>
      <w:r w:rsidRPr="0027776F">
        <w:rPr>
          <w:rFonts w:ascii="Times New Roman" w:eastAsia="Times New Roman" w:hAnsi="Times New Roman" w:cs="Times New Roman"/>
          <w:b/>
          <w:bCs/>
          <w:sz w:val="24"/>
          <w:szCs w:val="24"/>
        </w:rPr>
        <w:t>района г. Казани</w:t>
      </w:r>
    </w:p>
    <w:p w14:paraId="4474937F" w14:textId="77777777" w:rsidR="00910900" w:rsidRPr="0027776F" w:rsidRDefault="00910900" w:rsidP="00910900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4576" w:type="dxa"/>
        <w:tblInd w:w="567" w:type="dxa"/>
        <w:tblLook w:val="00A0" w:firstRow="1" w:lastRow="0" w:firstColumn="1" w:lastColumn="0" w:noHBand="0" w:noVBand="0"/>
      </w:tblPr>
      <w:tblGrid>
        <w:gridCol w:w="5260"/>
        <w:gridCol w:w="4658"/>
        <w:gridCol w:w="4658"/>
      </w:tblGrid>
      <w:tr w:rsidR="00910900" w:rsidRPr="0027776F" w14:paraId="5D3AC1E5" w14:textId="77777777" w:rsidTr="008133F5">
        <w:trPr>
          <w:trHeight w:val="1592"/>
        </w:trPr>
        <w:tc>
          <w:tcPr>
            <w:tcW w:w="5260" w:type="dxa"/>
          </w:tcPr>
          <w:p w14:paraId="474B3D36" w14:textId="77777777" w:rsidR="00910900" w:rsidRPr="0027776F" w:rsidRDefault="00910900" w:rsidP="00910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7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Рассмотрено </w:t>
            </w:r>
          </w:p>
          <w:p w14:paraId="2C7824CC" w14:textId="77777777" w:rsidR="00910900" w:rsidRPr="0027776F" w:rsidRDefault="00910900" w:rsidP="00910900">
            <w:pPr>
              <w:spacing w:after="0" w:line="240" w:lineRule="auto"/>
              <w:rPr>
                <w:rFonts w:ascii="Minion Pro SmBd Cyr" w:eastAsia="Times New Roman" w:hAnsi="Minion Pro SmBd Cyr" w:cs="Minion Pro SmBd Cyr"/>
                <w:sz w:val="24"/>
                <w:szCs w:val="24"/>
              </w:rPr>
            </w:pP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МО учителей родн</w:t>
            </w:r>
            <w:r w:rsidRPr="0027776F">
              <w:rPr>
                <w:rFonts w:ascii="Minion Pro SmBd Cyr" w:hAnsi="Minion Pro SmBd Cyr" w:cs="Minion Pro SmBd Cyr"/>
                <w:sz w:val="24"/>
                <w:szCs w:val="24"/>
              </w:rPr>
              <w:t>ого языка и литературы</w:t>
            </w:r>
          </w:p>
          <w:p w14:paraId="18287A55" w14:textId="77777777" w:rsidR="00910900" w:rsidRPr="00A9206B" w:rsidRDefault="00910900" w:rsidP="00910900">
            <w:pPr>
              <w:spacing w:after="0" w:line="240" w:lineRule="auto"/>
              <w:rPr>
                <w:rFonts w:ascii="Minion Pro SmBd" w:eastAsia="Times New Roman" w:hAnsi="Minion Pro SmBd" w:cs="Minion Pro SmBd"/>
                <w:sz w:val="24"/>
                <w:szCs w:val="24"/>
                <w:lang w:val="tt-RU"/>
              </w:rPr>
            </w:pPr>
            <w:r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Валиева Г</w:t>
            </w: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.</w:t>
            </w:r>
            <w:r>
              <w:rPr>
                <w:rFonts w:ascii="Minion Pro SmBd Cyr" w:eastAsia="Times New Roman" w:hAnsi="Minion Pro SmBd Cyr" w:cs="Minion Pro SmBd Cyr"/>
                <w:sz w:val="24"/>
                <w:szCs w:val="24"/>
                <w:lang w:val="tt-RU"/>
              </w:rPr>
              <w:t xml:space="preserve">Х. </w:t>
            </w: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___________</w:t>
            </w:r>
            <w:r>
              <w:rPr>
                <w:rFonts w:ascii="Minion Pro SmBd Cyr" w:eastAsia="Times New Roman" w:hAnsi="Minion Pro SmBd Cyr" w:cs="Minion Pro SmBd Cyr"/>
                <w:sz w:val="24"/>
                <w:szCs w:val="24"/>
                <w:lang w:val="tt-RU"/>
              </w:rPr>
              <w:t>__</w:t>
            </w:r>
          </w:p>
          <w:p w14:paraId="63E9C8A6" w14:textId="55A316ED" w:rsidR="00910900" w:rsidRPr="0027776F" w:rsidRDefault="008133F5" w:rsidP="00910900">
            <w:pPr>
              <w:spacing w:after="0" w:line="240" w:lineRule="auto"/>
              <w:rPr>
                <w:rFonts w:ascii="Minion Pro SmBd" w:eastAsia="Times New Roman" w:hAnsi="Minion Pro SmBd" w:cs="Minion Pro SmBd"/>
                <w:sz w:val="24"/>
                <w:szCs w:val="24"/>
              </w:rPr>
            </w:pPr>
            <w:r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Протокол № _____</w:t>
            </w:r>
            <w:r w:rsidR="00910900"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 от «___</w:t>
            </w:r>
            <w:r w:rsidR="00910900">
              <w:rPr>
                <w:rFonts w:ascii="Minion Pro SmBd Cyr" w:eastAsia="Times New Roman" w:hAnsi="Minion Pro SmBd Cyr" w:cs="Minion Pro SmBd Cyr"/>
                <w:sz w:val="24"/>
                <w:szCs w:val="24"/>
                <w:lang w:val="tt-RU"/>
              </w:rPr>
              <w:t>_____</w:t>
            </w:r>
            <w:r w:rsidR="00910900"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» </w:t>
            </w:r>
            <w:r w:rsidR="00910900" w:rsidRPr="0027776F">
              <w:rPr>
                <w:rFonts w:ascii="Minion Pro SmBd" w:eastAsia="Times New Roman" w:hAnsi="Minion Pro SmBd" w:cs="Minion Pro SmBd"/>
                <w:sz w:val="24"/>
                <w:szCs w:val="24"/>
              </w:rPr>
              <w:t>20</w:t>
            </w:r>
            <w:r w:rsidR="00910900" w:rsidRPr="0027776F">
              <w:rPr>
                <w:rFonts w:eastAsia="Times New Roman"/>
                <w:sz w:val="24"/>
                <w:szCs w:val="24"/>
              </w:rPr>
              <w:t>___</w:t>
            </w:r>
            <w:r w:rsidR="00910900"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 г.</w:t>
            </w:r>
          </w:p>
        </w:tc>
        <w:tc>
          <w:tcPr>
            <w:tcW w:w="4658" w:type="dxa"/>
          </w:tcPr>
          <w:p w14:paraId="1AC363DF" w14:textId="77777777" w:rsidR="00910900" w:rsidRPr="0027776F" w:rsidRDefault="00910900" w:rsidP="00910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7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Согласовано </w:t>
            </w:r>
          </w:p>
          <w:p w14:paraId="54DB1423" w14:textId="77777777" w:rsidR="00910900" w:rsidRPr="0027776F" w:rsidRDefault="00910900" w:rsidP="00910900">
            <w:pPr>
              <w:spacing w:after="0" w:line="240" w:lineRule="auto"/>
              <w:rPr>
                <w:rFonts w:ascii="Minion Pro SmBd Cyr" w:eastAsia="Times New Roman" w:hAnsi="Minion Pro SmBd Cyr" w:cs="Minion Pro SmBd Cyr"/>
                <w:sz w:val="24"/>
                <w:szCs w:val="24"/>
              </w:rPr>
            </w:pP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Заместитель директора </w:t>
            </w:r>
          </w:p>
          <w:p w14:paraId="73A07068" w14:textId="77777777" w:rsidR="00910900" w:rsidRPr="0027776F" w:rsidRDefault="00910900" w:rsidP="00910900">
            <w:pPr>
              <w:spacing w:after="0" w:line="240" w:lineRule="auto"/>
              <w:rPr>
                <w:rFonts w:ascii="Minion Pro SmBd Cyr" w:eastAsia="Times New Roman" w:hAnsi="Minion Pro SmBd Cyr" w:cs="Minion Pro SmBd Cyr"/>
                <w:sz w:val="24"/>
                <w:szCs w:val="24"/>
              </w:rPr>
            </w:pP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по учебной работе </w:t>
            </w:r>
          </w:p>
          <w:p w14:paraId="6D0542FC" w14:textId="77777777" w:rsidR="00910900" w:rsidRPr="0027776F" w:rsidRDefault="00910900" w:rsidP="00910900">
            <w:pPr>
              <w:spacing w:after="0" w:line="240" w:lineRule="auto"/>
              <w:rPr>
                <w:rFonts w:ascii="Minion Pro SmBd Cyr" w:eastAsia="Times New Roman" w:hAnsi="Minion Pro SmBd Cyr" w:cs="Minion Pro SmBd Cyr"/>
                <w:sz w:val="24"/>
                <w:szCs w:val="24"/>
              </w:rPr>
            </w:pPr>
            <w:r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Хасанова И.А._____________</w:t>
            </w: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</w:t>
            </w:r>
            <w:r w:rsidRPr="0027776F">
              <w:rPr>
                <w:rFonts w:ascii="Minion Pro SmBd" w:eastAsia="Times New Roman" w:hAnsi="Minion Pro SmBd" w:cs="Minion Pro SmBd"/>
                <w:sz w:val="24"/>
                <w:szCs w:val="24"/>
              </w:rPr>
              <w:t xml:space="preserve">                                                                                                   </w:t>
            </w:r>
          </w:p>
          <w:p w14:paraId="7DE7AB77" w14:textId="77777777" w:rsidR="00910900" w:rsidRPr="0027776F" w:rsidRDefault="00910900" w:rsidP="00910900">
            <w:pPr>
              <w:spacing w:after="0" w:line="240" w:lineRule="auto"/>
              <w:rPr>
                <w:rFonts w:ascii="Minion Pro SmBd" w:eastAsia="Times New Roman" w:hAnsi="Minion Pro SmBd" w:cs="Minion Pro SmBd"/>
                <w:sz w:val="24"/>
                <w:szCs w:val="24"/>
              </w:rPr>
            </w:pPr>
            <w:r w:rsidRPr="0027776F">
              <w:rPr>
                <w:rFonts w:ascii="Minion Pro SmBd" w:eastAsia="Times New Roman" w:hAnsi="Minion Pro SmBd" w:cs="Minion Pro SmBd"/>
                <w:sz w:val="24"/>
                <w:szCs w:val="24"/>
              </w:rPr>
              <w:t>«____» __________ 20</w:t>
            </w:r>
            <w:r w:rsidRPr="0027776F">
              <w:rPr>
                <w:rFonts w:eastAsia="Times New Roman"/>
                <w:sz w:val="24"/>
                <w:szCs w:val="24"/>
              </w:rPr>
              <w:t>___</w:t>
            </w: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г.</w:t>
            </w:r>
          </w:p>
        </w:tc>
        <w:tc>
          <w:tcPr>
            <w:tcW w:w="4658" w:type="dxa"/>
          </w:tcPr>
          <w:p w14:paraId="3BA9E00E" w14:textId="77777777" w:rsidR="00910900" w:rsidRPr="0027776F" w:rsidRDefault="00910900" w:rsidP="00910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7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14:paraId="7F053B3E" w14:textId="77777777" w:rsidR="00910900" w:rsidRPr="0027776F" w:rsidRDefault="00910900" w:rsidP="00910900">
            <w:pPr>
              <w:spacing w:after="0" w:line="240" w:lineRule="auto"/>
              <w:rPr>
                <w:rFonts w:ascii="Minion Pro SmBd Cyr" w:eastAsia="Times New Roman" w:hAnsi="Minion Pro SmBd Cyr" w:cs="Minion Pro SmBd Cyr"/>
                <w:sz w:val="24"/>
                <w:szCs w:val="24"/>
              </w:rPr>
            </w:pP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Директор школы</w:t>
            </w:r>
          </w:p>
          <w:p w14:paraId="06BEC8A4" w14:textId="77777777" w:rsidR="00910900" w:rsidRPr="0027776F" w:rsidRDefault="00910900" w:rsidP="00910900">
            <w:pPr>
              <w:spacing w:after="0" w:line="240" w:lineRule="auto"/>
              <w:rPr>
                <w:rFonts w:ascii="Minion Pro SmBd Cyr" w:eastAsia="Times New Roman" w:hAnsi="Minion Pro SmBd Cyr" w:cs="Minion Pro SmBd Cyr"/>
                <w:sz w:val="24"/>
                <w:szCs w:val="24"/>
              </w:rPr>
            </w:pP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Юнусова Э.Н. ______________</w:t>
            </w:r>
            <w:r w:rsidRPr="0027776F">
              <w:rPr>
                <w:rFonts w:ascii="Minion Pro SmBd" w:eastAsia="Times New Roman" w:hAnsi="Minion Pro SmBd" w:cs="Minion Pro SmBd"/>
                <w:sz w:val="24"/>
                <w:szCs w:val="24"/>
              </w:rPr>
              <w:t xml:space="preserve">                   </w:t>
            </w:r>
          </w:p>
          <w:p w14:paraId="6023ECA8" w14:textId="44E05534" w:rsidR="00910900" w:rsidRPr="0027776F" w:rsidRDefault="00910900" w:rsidP="00910900">
            <w:pPr>
              <w:spacing w:after="0" w:line="240" w:lineRule="auto"/>
              <w:rPr>
                <w:rFonts w:ascii="Minion Pro SmBd" w:eastAsia="Times New Roman" w:hAnsi="Minion Pro SmBd" w:cs="Minion Pro SmBd"/>
                <w:sz w:val="24"/>
                <w:szCs w:val="24"/>
              </w:rPr>
            </w:pP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Приказ №_______</w:t>
            </w:r>
            <w:r>
              <w:rPr>
                <w:rFonts w:ascii="Minion Pro SmBd Cyr" w:eastAsia="Times New Roman" w:hAnsi="Minion Pro SmBd Cyr" w:cs="Minion Pro SmBd Cyr"/>
                <w:sz w:val="24"/>
                <w:szCs w:val="24"/>
                <w:lang w:val="tt-RU"/>
              </w:rPr>
              <w:t>_</w:t>
            </w:r>
            <w:r w:rsidR="008133F5">
              <w:rPr>
                <w:rFonts w:ascii="Minion Pro SmBd Cyr" w:eastAsia="Times New Roman" w:hAnsi="Minion Pro SmBd Cyr" w:cs="Minion Pro SmBd Cyr"/>
                <w:sz w:val="24"/>
                <w:szCs w:val="24"/>
                <w:lang w:val="tt-RU"/>
              </w:rPr>
              <w:t>__</w:t>
            </w: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от «___</w:t>
            </w:r>
            <w:r>
              <w:rPr>
                <w:rFonts w:ascii="Minion Pro SmBd Cyr" w:eastAsia="Times New Roman" w:hAnsi="Minion Pro SmBd Cyr" w:cs="Minion Pro SmBd Cyr"/>
                <w:sz w:val="24"/>
                <w:szCs w:val="24"/>
                <w:lang w:val="tt-RU"/>
              </w:rPr>
              <w:t>___</w:t>
            </w: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» </w:t>
            </w:r>
            <w:r w:rsidRPr="0027776F">
              <w:rPr>
                <w:rFonts w:ascii="Minion Pro SmBd" w:eastAsia="Times New Roman" w:hAnsi="Minion Pro SmBd" w:cs="Minion Pro SmBd"/>
                <w:sz w:val="24"/>
                <w:szCs w:val="24"/>
              </w:rPr>
              <w:t>20</w:t>
            </w:r>
            <w:r w:rsidRPr="0027776F">
              <w:rPr>
                <w:rFonts w:eastAsia="Times New Roman"/>
                <w:sz w:val="24"/>
                <w:szCs w:val="24"/>
              </w:rPr>
              <w:t>___</w:t>
            </w: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 г.</w:t>
            </w:r>
          </w:p>
        </w:tc>
      </w:tr>
    </w:tbl>
    <w:p w14:paraId="322D585E" w14:textId="77777777" w:rsidR="00910900" w:rsidRPr="0027776F" w:rsidRDefault="00910900" w:rsidP="00910900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14:paraId="10A3D063" w14:textId="77777777" w:rsidR="00910900" w:rsidRPr="0027776F" w:rsidRDefault="00910900" w:rsidP="00910900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14:paraId="127B0DCE" w14:textId="2E1FCA9C" w:rsidR="00685A42" w:rsidRPr="009F58E5" w:rsidRDefault="00685A42" w:rsidP="00685A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8E5">
        <w:rPr>
          <w:rFonts w:ascii="Times New Roman" w:hAnsi="Times New Roman" w:cs="Times New Roman"/>
          <w:b/>
          <w:sz w:val="28"/>
          <w:szCs w:val="28"/>
        </w:rPr>
        <w:t>Приложение к рабочей программе</w:t>
      </w:r>
    </w:p>
    <w:p w14:paraId="15CD5654" w14:textId="14AC88E2" w:rsidR="00685A42" w:rsidRPr="009F58E5" w:rsidRDefault="00685A42" w:rsidP="00685A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8E5">
        <w:rPr>
          <w:rFonts w:ascii="Times New Roman" w:hAnsi="Times New Roman" w:cs="Times New Roman"/>
          <w:b/>
          <w:sz w:val="28"/>
          <w:szCs w:val="28"/>
        </w:rPr>
        <w:t>по предмету</w:t>
      </w:r>
    </w:p>
    <w:p w14:paraId="01759ABA" w14:textId="7B9B498C" w:rsidR="00685A42" w:rsidRPr="009F58E5" w:rsidRDefault="00685A42" w:rsidP="00685A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8E5">
        <w:rPr>
          <w:rFonts w:ascii="Times New Roman" w:hAnsi="Times New Roman" w:cs="Times New Roman"/>
          <w:b/>
          <w:sz w:val="28"/>
          <w:szCs w:val="28"/>
        </w:rPr>
        <w:t>«Родн</w:t>
      </w:r>
      <w:r w:rsidR="004376A9">
        <w:rPr>
          <w:rFonts w:ascii="Times New Roman" w:hAnsi="Times New Roman" w:cs="Times New Roman"/>
          <w:b/>
          <w:sz w:val="28"/>
          <w:szCs w:val="28"/>
          <w:lang w:val="tt-RU"/>
        </w:rPr>
        <w:t>ой русский язык</w:t>
      </w:r>
      <w:r w:rsidRPr="009F58E5">
        <w:rPr>
          <w:rFonts w:ascii="Times New Roman" w:hAnsi="Times New Roman" w:cs="Times New Roman"/>
          <w:b/>
          <w:sz w:val="28"/>
          <w:szCs w:val="28"/>
        </w:rPr>
        <w:t>»,</w:t>
      </w:r>
    </w:p>
    <w:p w14:paraId="17BD8C9E" w14:textId="0A884895" w:rsidR="00685A42" w:rsidRPr="009F58E5" w:rsidRDefault="00685A42" w:rsidP="00685A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 – А, </w:t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>8</w:t>
      </w:r>
      <w:r w:rsidRPr="009F58E5">
        <w:rPr>
          <w:rFonts w:ascii="Times New Roman" w:hAnsi="Times New Roman" w:cs="Times New Roman"/>
          <w:b/>
          <w:sz w:val="28"/>
          <w:szCs w:val="28"/>
        </w:rPr>
        <w:t xml:space="preserve"> – Б класс</w:t>
      </w:r>
      <w:r>
        <w:rPr>
          <w:rFonts w:ascii="Times New Roman" w:hAnsi="Times New Roman" w:cs="Times New Roman"/>
          <w:b/>
          <w:sz w:val="28"/>
          <w:szCs w:val="28"/>
        </w:rPr>
        <w:t>ы</w:t>
      </w:r>
    </w:p>
    <w:p w14:paraId="2ED36FB5" w14:textId="5DC841F8" w:rsidR="00910900" w:rsidRPr="00EC524D" w:rsidRDefault="00685A42" w:rsidP="00685A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F58E5">
        <w:rPr>
          <w:rFonts w:ascii="Times New Roman" w:hAnsi="Times New Roman" w:cs="Times New Roman"/>
          <w:b/>
          <w:sz w:val="28"/>
          <w:szCs w:val="28"/>
        </w:rPr>
        <w:t>основное общее образование</w:t>
      </w:r>
    </w:p>
    <w:p w14:paraId="00713020" w14:textId="77777777" w:rsidR="00910900" w:rsidRPr="0027776F" w:rsidRDefault="00910900" w:rsidP="0091090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14FE60A" w14:textId="77777777" w:rsidR="00910900" w:rsidRPr="0027776F" w:rsidRDefault="00910900" w:rsidP="009109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38B9C4" w14:textId="77777777" w:rsidR="00910900" w:rsidRPr="0027776F" w:rsidRDefault="00910900" w:rsidP="009109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3B7905" w14:textId="77777777" w:rsidR="00910900" w:rsidRPr="0027776F" w:rsidRDefault="00910900" w:rsidP="00910900">
      <w:pPr>
        <w:spacing w:after="0" w:line="259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776F">
        <w:rPr>
          <w:rFonts w:ascii="Times New Roman" w:eastAsia="Times New Roman" w:hAnsi="Times New Roman" w:cs="Times New Roman"/>
          <w:sz w:val="24"/>
          <w:szCs w:val="24"/>
        </w:rPr>
        <w:t xml:space="preserve">Составитель: </w:t>
      </w:r>
      <w:r w:rsidRPr="0027776F">
        <w:rPr>
          <w:rFonts w:ascii="Times New Roman" w:eastAsia="Times New Roman" w:hAnsi="Times New Roman" w:cs="Times New Roman"/>
          <w:b/>
          <w:bCs/>
          <w:sz w:val="24"/>
          <w:szCs w:val="24"/>
        </w:rPr>
        <w:t>Вахитова Гульназ Раисовна,</w:t>
      </w:r>
    </w:p>
    <w:p w14:paraId="5C9E8AAF" w14:textId="77777777" w:rsidR="00910900" w:rsidRPr="0027776F" w:rsidRDefault="00910900" w:rsidP="00910900">
      <w:pPr>
        <w:spacing w:after="0" w:line="259" w:lineRule="auto"/>
        <w:jc w:val="right"/>
        <w:rPr>
          <w:rFonts w:ascii="Times New Roman" w:hAnsi="Times New Roman"/>
          <w:bCs/>
          <w:sz w:val="24"/>
          <w:szCs w:val="24"/>
        </w:rPr>
      </w:pPr>
      <w:r w:rsidRPr="0027776F">
        <w:rPr>
          <w:rFonts w:ascii="Times New Roman" w:eastAsia="Times New Roman" w:hAnsi="Times New Roman" w:cs="Times New Roman"/>
          <w:sz w:val="24"/>
          <w:szCs w:val="24"/>
        </w:rPr>
        <w:t xml:space="preserve">учитель </w:t>
      </w:r>
      <w:r w:rsidRPr="0027776F">
        <w:rPr>
          <w:rFonts w:ascii="Times New Roman" w:hAnsi="Times New Roman"/>
          <w:bCs/>
          <w:sz w:val="24"/>
          <w:szCs w:val="24"/>
        </w:rPr>
        <w:t xml:space="preserve">родного языка и литературы </w:t>
      </w:r>
    </w:p>
    <w:p w14:paraId="493B3B8F" w14:textId="77777777" w:rsidR="00910900" w:rsidRPr="0027776F" w:rsidRDefault="00910900" w:rsidP="00910900">
      <w:pPr>
        <w:spacing w:after="0" w:line="259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7776F">
        <w:rPr>
          <w:rFonts w:ascii="Times New Roman" w:hAnsi="Times New Roman"/>
          <w:bCs/>
          <w:sz w:val="24"/>
          <w:szCs w:val="24"/>
        </w:rPr>
        <w:t>первой квалификационной категории</w:t>
      </w:r>
      <w:r w:rsidRPr="002777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68AA94" w14:textId="2B639BDD" w:rsidR="00910900" w:rsidRDefault="00910900" w:rsidP="00910900">
      <w:pPr>
        <w:tabs>
          <w:tab w:val="left" w:pos="9288"/>
        </w:tabs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</w:p>
    <w:p w14:paraId="275F4268" w14:textId="77777777" w:rsidR="00685A42" w:rsidRPr="0027776F" w:rsidRDefault="00685A42" w:rsidP="00910900">
      <w:pPr>
        <w:tabs>
          <w:tab w:val="left" w:pos="9288"/>
        </w:tabs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</w:p>
    <w:p w14:paraId="12DFC74D" w14:textId="1F95EE5C" w:rsidR="00910900" w:rsidRPr="0027776F" w:rsidRDefault="00910900" w:rsidP="00910900">
      <w:pPr>
        <w:tabs>
          <w:tab w:val="left" w:pos="9288"/>
        </w:tabs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</w:p>
    <w:p w14:paraId="0F5B95A3" w14:textId="4986F697" w:rsidR="00910900" w:rsidRPr="008133F5" w:rsidRDefault="008133F5" w:rsidP="008133F5">
      <w:pPr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2023-2024 учебный год</w:t>
      </w:r>
    </w:p>
    <w:p w14:paraId="4DC69EB5" w14:textId="75CACFC7" w:rsidR="006764FF" w:rsidRPr="0035225B" w:rsidRDefault="006764FF" w:rsidP="00F13428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5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КАЛЕНДАРНО – ТЕМАТИЧЕСКОЕ ПЛАНИРОВАНИЕ</w:t>
      </w:r>
    </w:p>
    <w:p w14:paraId="57C36F7A" w14:textId="77777777" w:rsidR="006764FF" w:rsidRPr="0035225B" w:rsidRDefault="006764FF" w:rsidP="00F13428">
      <w:pPr>
        <w:spacing w:after="0" w:line="2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80BBE3" w14:textId="42786595" w:rsidR="006764FF" w:rsidRPr="0035225B" w:rsidRDefault="0035225B" w:rsidP="00F134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2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</w:t>
      </w:r>
      <w:r w:rsidR="0043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класс, 2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час</w:t>
      </w:r>
      <w:r w:rsidR="004376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 в неделю, всего – 68 часов</w:t>
      </w:r>
    </w:p>
    <w:p w14:paraId="5D45D1FD" w14:textId="224DBB0E" w:rsidR="006764FF" w:rsidRDefault="008C1D04" w:rsidP="00BD16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5225B">
        <w:rPr>
          <w:rFonts w:ascii="Times New Roman" w:hAnsi="Times New Roman" w:cs="Times New Roman"/>
          <w:b/>
          <w:sz w:val="24"/>
          <w:szCs w:val="24"/>
        </w:rPr>
        <w:t>по предмету «</w:t>
      </w:r>
      <w:r w:rsidR="0035225B" w:rsidRPr="0035225B">
        <w:rPr>
          <w:rFonts w:ascii="Times New Roman" w:hAnsi="Times New Roman" w:cs="Times New Roman"/>
          <w:b/>
          <w:sz w:val="24"/>
          <w:szCs w:val="24"/>
        </w:rPr>
        <w:t>Родн</w:t>
      </w:r>
      <w:r w:rsidR="004376A9">
        <w:rPr>
          <w:rFonts w:ascii="Times New Roman" w:hAnsi="Times New Roman" w:cs="Times New Roman"/>
          <w:b/>
          <w:sz w:val="24"/>
          <w:szCs w:val="24"/>
          <w:lang w:val="tt-RU"/>
        </w:rPr>
        <w:t>ой русский</w:t>
      </w:r>
      <w:r w:rsidR="0035225B" w:rsidRPr="0035225B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4376A9">
        <w:rPr>
          <w:rFonts w:ascii="Times New Roman" w:hAnsi="Times New Roman" w:cs="Times New Roman"/>
          <w:b/>
          <w:sz w:val="24"/>
          <w:szCs w:val="24"/>
          <w:lang w:val="tt-RU"/>
        </w:rPr>
        <w:t>язык</w:t>
      </w:r>
      <w:r w:rsidRPr="0035225B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5399" w:type="dxa"/>
        <w:tblInd w:w="-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4678"/>
        <w:gridCol w:w="851"/>
        <w:gridCol w:w="992"/>
        <w:gridCol w:w="992"/>
        <w:gridCol w:w="1418"/>
        <w:gridCol w:w="1559"/>
        <w:gridCol w:w="4200"/>
      </w:tblGrid>
      <w:tr w:rsidR="004376A9" w:rsidRPr="003950B5" w14:paraId="3BBDFDA9" w14:textId="77777777" w:rsidTr="004376A9">
        <w:trPr>
          <w:trHeight w:val="300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6702B5D6" w14:textId="14D6F334" w:rsidR="004376A9" w:rsidRPr="004376A9" w:rsidRDefault="004376A9" w:rsidP="00437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7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  <w:r w:rsidRPr="00437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>п/п</w:t>
            </w:r>
          </w:p>
        </w:tc>
        <w:tc>
          <w:tcPr>
            <w:tcW w:w="46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16CEBFFA" w14:textId="3FABB4AD" w:rsidR="004376A9" w:rsidRPr="004376A9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28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1469C80E" w14:textId="22EE9C94" w:rsidR="004376A9" w:rsidRPr="004376A9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01B8A7" w14:textId="0069945A" w:rsidR="004376A9" w:rsidRPr="004376A9" w:rsidRDefault="004376A9" w:rsidP="00437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76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2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C15CF4A" w14:textId="5A01F1CC" w:rsidR="004376A9" w:rsidRPr="004376A9" w:rsidRDefault="004376A9" w:rsidP="004376A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376A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</w:tr>
      <w:tr w:rsidR="004376A9" w:rsidRPr="003950B5" w14:paraId="0FBEA5E9" w14:textId="77777777" w:rsidTr="004376A9">
        <w:trPr>
          <w:trHeight w:val="285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F87B72F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48B5ABF" w14:textId="77777777" w:rsidR="004376A9" w:rsidRPr="003950B5" w:rsidRDefault="004376A9" w:rsidP="004376A9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1250E9B" w14:textId="57CD77C5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5AE1325" w14:textId="2A076669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2214D2F" w14:textId="7D1C46D6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практические работы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29AB647" w14:textId="1B29ED2D" w:rsidR="004376A9" w:rsidRPr="004376A9" w:rsidRDefault="004376A9" w:rsidP="00437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76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44F9018" w14:textId="505F0269" w:rsidR="004376A9" w:rsidRPr="004376A9" w:rsidRDefault="004376A9" w:rsidP="004376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76A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4200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B57BB71" w14:textId="77777777" w:rsidR="004376A9" w:rsidRPr="003950B5" w:rsidRDefault="004376A9" w:rsidP="0043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6A9" w:rsidRPr="003950B5" w14:paraId="2360A46D" w14:textId="77777777" w:rsidTr="004376A9">
        <w:trPr>
          <w:trHeight w:val="111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95CAC1D" w14:textId="02FA3125" w:rsidR="004376A9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F600F17" w14:textId="77777777" w:rsidR="004376A9" w:rsidRPr="003950B5" w:rsidRDefault="004376A9" w:rsidP="004376A9">
            <w:pPr>
              <w:widowControl w:val="0"/>
              <w:tabs>
                <w:tab w:val="left" w:pos="162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Язык и культура.</w:t>
            </w:r>
          </w:p>
          <w:p w14:paraId="13438FF5" w14:textId="632FC0C4" w:rsidR="004376A9" w:rsidRDefault="004376A9" w:rsidP="004376A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 как зеркало национальной культуры и истории народа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1F66A8F" w14:textId="3B7CDC89" w:rsidR="004376A9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562A2CB" w14:textId="44D0A55C" w:rsidR="004376A9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40BEF5F" w14:textId="715699F4" w:rsidR="004376A9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AD263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5EB01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9656F03" w14:textId="71AE47D9" w:rsidR="004376A9" w:rsidRDefault="004376A9" w:rsidP="004376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50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Российская электронная школа </w:t>
            </w:r>
            <w:hyperlink r:id="rId6" w:history="1">
              <w:r w:rsidRPr="003950B5">
                <w:rPr>
                  <w:rStyle w:val="a9"/>
                  <w:sz w:val="24"/>
                  <w:szCs w:val="24"/>
                  <w:shd w:val="clear" w:color="auto" w:fill="FFFFFF"/>
                </w:rPr>
                <w:t>https://resh.edu.ru/subject/14/5/</w:t>
              </w:r>
            </w:hyperlink>
            <w:r w:rsidRPr="003950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950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7" w:history="1">
              <w:r w:rsidRPr="003950B5">
                <w:rPr>
                  <w:rStyle w:val="a9"/>
                  <w:sz w:val="24"/>
                  <w:szCs w:val="24"/>
                  <w:shd w:val="clear" w:color="auto" w:fill="FFFFFF"/>
                </w:rPr>
                <w:t>http://www.edu.ru/modules.php</w:t>
              </w:r>
            </w:hyperlink>
            <w:r w:rsidRPr="003950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376A9" w:rsidRPr="003950B5" w14:paraId="5BCFD741" w14:textId="77777777" w:rsidTr="004376A9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2B90395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ECB0DAD" w14:textId="77777777" w:rsidR="004376A9" w:rsidRPr="003950B5" w:rsidRDefault="004376A9" w:rsidP="004376A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</w:rPr>
              <w:t>Исконно русская лексика и ее особенности</w:t>
            </w:r>
          </w:p>
          <w:p w14:paraId="1ED84F36" w14:textId="77777777" w:rsidR="004376A9" w:rsidRPr="003950B5" w:rsidRDefault="004376A9" w:rsidP="004376A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B639F49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7E29719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ACB835A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14:paraId="6C7B1BC3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02A6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3690D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5021441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"Отражение в русском языке культуры и истории русского народа"(Османова И.Н.) </w:t>
            </w:r>
            <w:hyperlink r:id="rId8" w:history="1">
              <w:r w:rsidRPr="003950B5">
                <w:rPr>
                  <w:rStyle w:val="a9"/>
                  <w:sz w:val="24"/>
                  <w:szCs w:val="24"/>
                </w:rPr>
                <w:t>https://nsportal.ru/shkola/rodnoy-yazyk-i-literatura/library/2019/11/26/konspekt-uroka-rodnogo-yazyka-russkogo-v-9</w:t>
              </w:r>
            </w:hyperlink>
          </w:p>
        </w:tc>
      </w:tr>
      <w:tr w:rsidR="004376A9" w:rsidRPr="003950B5" w14:paraId="77D7F111" w14:textId="77777777" w:rsidTr="004376A9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F81CA0E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1315513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Исконно русская лексика: слова общеиндоевропейского фонда, слова праславянского (общеславянского) языка, древнерусские (общевосточнославянские) слова, собственно русские слова.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C999983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BA307BD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86CACA2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7ADED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8263A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FEF63B4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Занимательные факты по русскому языку (Снежинская К.В.)</w:t>
            </w:r>
          </w:p>
          <w:p w14:paraId="6DD0A1B1" w14:textId="77777777" w:rsidR="004376A9" w:rsidRPr="003950B5" w:rsidRDefault="000E3685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4376A9" w:rsidRPr="003950B5">
                <w:rPr>
                  <w:rStyle w:val="a9"/>
                  <w:sz w:val="24"/>
                  <w:szCs w:val="24"/>
                </w:rPr>
                <w:t>https://nsportal.ru/shkola/russkiy-yazyk/library/2012/06/03/russkiy-yazyk-v-risovannykh-kartinkakh</w:t>
              </w:r>
            </w:hyperlink>
          </w:p>
        </w:tc>
      </w:tr>
      <w:tr w:rsidR="004376A9" w:rsidRPr="003950B5" w14:paraId="6C095882" w14:textId="77777777" w:rsidTr="004376A9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2481D6D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39DA901" w14:textId="77777777" w:rsidR="004376A9" w:rsidRPr="003950B5" w:rsidRDefault="004376A9" w:rsidP="004376A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Собственно русские слова как база и основной источник развития лексики русского литературного языка.</w:t>
            </w:r>
          </w:p>
          <w:p w14:paraId="22694D01" w14:textId="77777777" w:rsidR="004376A9" w:rsidRPr="003950B5" w:rsidRDefault="004376A9" w:rsidP="004376A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(орфогр. и пункт. практикум)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CBBD756" w14:textId="77777777" w:rsidR="004376A9" w:rsidRPr="003950B5" w:rsidRDefault="004376A9" w:rsidP="004376A9">
            <w:pPr>
              <w:autoSpaceDE w:val="0"/>
              <w:autoSpaceDN w:val="0"/>
              <w:spacing w:before="100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D40CC05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9DFA420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81DF7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26B5D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32DB86F" w14:textId="77777777" w:rsidR="004376A9" w:rsidRPr="003950B5" w:rsidRDefault="004376A9" w:rsidP="0043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Российская электронная школа </w:t>
            </w:r>
            <w:hyperlink r:id="rId10" w:history="1">
              <w:r w:rsidRPr="003950B5">
                <w:rPr>
                  <w:rStyle w:val="a9"/>
                  <w:sz w:val="24"/>
                  <w:szCs w:val="24"/>
                  <w:shd w:val="clear" w:color="auto" w:fill="FFFFFF"/>
                </w:rPr>
                <w:t>https://resh.edu.ru/subject/14/5/</w:t>
              </w:r>
            </w:hyperlink>
            <w:r w:rsidRPr="003950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950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1" w:history="1">
              <w:r w:rsidRPr="003950B5">
                <w:rPr>
                  <w:rStyle w:val="a9"/>
                  <w:sz w:val="24"/>
                  <w:szCs w:val="24"/>
                  <w:shd w:val="clear" w:color="auto" w:fill="FFFFFF"/>
                </w:rPr>
                <w:t>http://www.edu.ru/modules.php</w:t>
              </w:r>
            </w:hyperlink>
            <w:r w:rsidRPr="003950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376A9" w:rsidRPr="003950B5" w14:paraId="500221B1" w14:textId="77777777" w:rsidTr="004376A9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D95596E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594A183" w14:textId="77777777" w:rsidR="004376A9" w:rsidRPr="003950B5" w:rsidRDefault="004376A9" w:rsidP="004376A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</w:rPr>
              <w:t>Роль старославянизмов в развитии русского литературного языка и их приметы.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204DC2E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F7FB664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184E077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3E94E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3864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C923E94" w14:textId="77777777" w:rsidR="004376A9" w:rsidRPr="003950B5" w:rsidRDefault="004376A9" w:rsidP="004376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950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Русское слово в потоке времени</w:t>
            </w:r>
            <w:r w:rsidRPr="003950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  <w:t xml:space="preserve">видеоурок </w:t>
            </w:r>
          </w:p>
          <w:p w14:paraId="31777CF9" w14:textId="77777777" w:rsidR="004376A9" w:rsidRPr="003950B5" w:rsidRDefault="000E3685" w:rsidP="004376A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2" w:history="1">
              <w:r w:rsidR="004376A9" w:rsidRPr="003950B5">
                <w:rPr>
                  <w:rStyle w:val="a9"/>
                  <w:sz w:val="24"/>
                  <w:szCs w:val="24"/>
                  <w:shd w:val="clear" w:color="auto" w:fill="FFFFFF"/>
                </w:rPr>
                <w:t>https://nsportal.ru/shkola/rodnoy-yazyk-i-literatura/library/2019/11/02/russkoe-slovo-v-potoke-vremeni-0</w:t>
              </w:r>
            </w:hyperlink>
          </w:p>
        </w:tc>
      </w:tr>
      <w:tr w:rsidR="004376A9" w:rsidRPr="003950B5" w14:paraId="7AC0D15A" w14:textId="77777777" w:rsidTr="004376A9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CD356D8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2B78A9D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</w:rPr>
              <w:t>Стилистически нейтральные, книжные, устаревшие старославянизмы.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64D8379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6B99C03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9A2FDDF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24B99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B0286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6ACB5A2" w14:textId="77777777" w:rsidR="004376A9" w:rsidRPr="003950B5" w:rsidRDefault="000E3685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hyperlink r:id="rId13" w:history="1">
              <w:r w:rsidR="004376A9" w:rsidRPr="003950B5">
                <w:rPr>
                  <w:rStyle w:val="a9"/>
                  <w:sz w:val="24"/>
                  <w:szCs w:val="24"/>
                  <w:shd w:val="clear" w:color="auto" w:fill="FFFFFF"/>
                </w:rPr>
                <w:t>https://slovarozhegova.ru/</w:t>
              </w:r>
            </w:hyperlink>
            <w:r w:rsidR="004376A9" w:rsidRPr="003950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Толковый словарь Ожегова онлайн</w:t>
            </w:r>
          </w:p>
        </w:tc>
      </w:tr>
      <w:tr w:rsidR="004376A9" w:rsidRPr="003950B5" w14:paraId="21E58893" w14:textId="77777777" w:rsidTr="004376A9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22C712A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DFE41AF" w14:textId="77777777" w:rsidR="004376A9" w:rsidRPr="003950B5" w:rsidRDefault="004376A9" w:rsidP="004376A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</w:rPr>
              <w:t>Иноязычная лексика в разговорной речи.</w:t>
            </w:r>
          </w:p>
          <w:p w14:paraId="6E2A9FDA" w14:textId="77777777" w:rsidR="004376A9" w:rsidRPr="003950B5" w:rsidRDefault="004376A9" w:rsidP="004376A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44360C2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7E3E856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D5520CE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85874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616E8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569A80A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«Основные тенденции в развитии русского языка нового времени» (Пономарева Е.А.)</w:t>
            </w:r>
          </w:p>
          <w:p w14:paraId="41602E85" w14:textId="77777777" w:rsidR="004376A9" w:rsidRPr="003950B5" w:rsidRDefault="000E3685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4376A9" w:rsidRPr="003950B5">
                <w:rPr>
                  <w:rStyle w:val="a9"/>
                  <w:sz w:val="24"/>
                  <w:szCs w:val="24"/>
                </w:rPr>
                <w:t>https://nsportal.ru/shkola/materialy-metodicheskikh-obedinenii/library/2014/01/17/osnovnye-tendentsii-v-razvitii</w:t>
              </w:r>
            </w:hyperlink>
          </w:p>
        </w:tc>
      </w:tr>
      <w:tr w:rsidR="004376A9" w:rsidRPr="003950B5" w14:paraId="7A8A7B50" w14:textId="77777777" w:rsidTr="004376A9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DB52439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93BA115" w14:textId="77777777" w:rsidR="004376A9" w:rsidRPr="003950B5" w:rsidRDefault="004376A9" w:rsidP="004376A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</w:rPr>
              <w:t>Иноязычная лексика в современной публицистике.</w:t>
            </w:r>
          </w:p>
          <w:p w14:paraId="6F9F7E90" w14:textId="77777777" w:rsidR="004376A9" w:rsidRPr="003950B5" w:rsidRDefault="004376A9" w:rsidP="004376A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4C755A5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E2D742D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0CEEF5D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196EF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801A0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1F336CF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«Язык как развивающееся явление» (Дубоносова А .В.) </w:t>
            </w:r>
            <w:hyperlink r:id="rId15" w:history="1">
              <w:r w:rsidRPr="003950B5">
                <w:rPr>
                  <w:rStyle w:val="a9"/>
                  <w:sz w:val="24"/>
                  <w:szCs w:val="24"/>
                </w:rPr>
                <w:t>https://nsportal.ru/shkola/russkiy-yazyk/library/2014/03/06/urok-russkogo-yazyka-v-9-klasse-na-temu-yazyk-kak</w:t>
              </w:r>
            </w:hyperlink>
          </w:p>
        </w:tc>
      </w:tr>
      <w:tr w:rsidR="004376A9" w:rsidRPr="003950B5" w14:paraId="0DDDC1FA" w14:textId="77777777" w:rsidTr="004376A9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DA99D48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F039850" w14:textId="77777777" w:rsidR="004376A9" w:rsidRPr="003950B5" w:rsidRDefault="004376A9" w:rsidP="004376A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Иноязычная лексика в дисплейных текстах.</w:t>
            </w:r>
          </w:p>
          <w:p w14:paraId="27F72801" w14:textId="77777777" w:rsidR="004376A9" w:rsidRPr="003950B5" w:rsidRDefault="004376A9" w:rsidP="004376A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FC67A44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C4D5C9F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EE6F20B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03EE7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9F284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139A08C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«Заимствованная лексика в русском языке» (Санькова Е.В.)</w:t>
            </w:r>
          </w:p>
          <w:p w14:paraId="0AD0F899" w14:textId="77777777" w:rsidR="004376A9" w:rsidRPr="003950B5" w:rsidRDefault="000E3685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history="1">
              <w:r w:rsidR="004376A9" w:rsidRPr="003950B5">
                <w:rPr>
                  <w:rStyle w:val="a9"/>
                  <w:sz w:val="24"/>
                  <w:szCs w:val="24"/>
                </w:rPr>
                <w:t>https://nsportal.ru/shkola/russkiy-yazyk/library/2018/08/01/zaimstvovannaya-leksika-v-russkom-yazyke</w:t>
              </w:r>
            </w:hyperlink>
          </w:p>
        </w:tc>
      </w:tr>
      <w:tr w:rsidR="004376A9" w:rsidRPr="003950B5" w14:paraId="0B01CC11" w14:textId="77777777" w:rsidTr="004376A9">
        <w:trPr>
          <w:trHeight w:val="27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F6756BC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A7725A5" w14:textId="77777777" w:rsidR="004376A9" w:rsidRPr="003950B5" w:rsidRDefault="004376A9" w:rsidP="004376A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 xml:space="preserve">Новые иностранные слова в дисплейных текстах </w:t>
            </w:r>
          </w:p>
          <w:p w14:paraId="17EBD906" w14:textId="77777777" w:rsidR="004376A9" w:rsidRPr="003950B5" w:rsidRDefault="004376A9" w:rsidP="004376A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Проектная работа</w:t>
            </w:r>
          </w:p>
          <w:p w14:paraId="4DF189DB" w14:textId="77777777" w:rsidR="004376A9" w:rsidRPr="003950B5" w:rsidRDefault="004376A9" w:rsidP="004376A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64265C2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C469D16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C055E7C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506A0E0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68571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A389C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E6A9C79" w14:textId="77777777" w:rsidR="004376A9" w:rsidRPr="003950B5" w:rsidRDefault="004376A9" w:rsidP="0043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Российская электронная школа </w:t>
            </w:r>
            <w:hyperlink r:id="rId17" w:history="1">
              <w:r w:rsidRPr="003950B5">
                <w:rPr>
                  <w:rStyle w:val="a9"/>
                  <w:sz w:val="24"/>
                  <w:szCs w:val="24"/>
                  <w:shd w:val="clear" w:color="auto" w:fill="FFFFFF"/>
                </w:rPr>
                <w:t>https://resh.edu.ru/subject/14/5/</w:t>
              </w:r>
            </w:hyperlink>
            <w:r w:rsidRPr="003950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950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18" w:history="1">
              <w:r w:rsidRPr="003950B5">
                <w:rPr>
                  <w:rStyle w:val="a9"/>
                  <w:sz w:val="24"/>
                  <w:szCs w:val="24"/>
                  <w:shd w:val="clear" w:color="auto" w:fill="FFFFFF"/>
                </w:rPr>
                <w:t>http://www.edu.ru/modules.php</w:t>
              </w:r>
            </w:hyperlink>
            <w:r w:rsidRPr="003950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376A9" w:rsidRPr="003950B5" w14:paraId="683DDF2E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5EFE5043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D59FAFF" w14:textId="5D908743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</w:rPr>
              <w:t>Речевой этикет в русской культуре и его особенности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5FFEEE9D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5214DF0A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  <w:hideMark/>
          </w:tcPr>
          <w:p w14:paraId="05BD72F4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FB8D5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29414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4478ECC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6A9" w:rsidRPr="003950B5" w14:paraId="4A226DA8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8A7D4F5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9A18E66" w14:textId="77777777" w:rsidR="004376A9" w:rsidRPr="003950B5" w:rsidRDefault="004376A9" w:rsidP="004376A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Благопожелание как ключевая идея речевого этикета.</w:t>
            </w:r>
          </w:p>
          <w:p w14:paraId="55E0BF43" w14:textId="77777777" w:rsidR="004376A9" w:rsidRPr="003950B5" w:rsidRDefault="004376A9" w:rsidP="004376A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A164FDF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502F262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D19614F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6E705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840E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DDBF3BE" w14:textId="77777777" w:rsidR="004376A9" w:rsidRPr="003950B5" w:rsidRDefault="004376A9" w:rsidP="004376A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 xml:space="preserve">"Новые значения старых слов" </w:t>
            </w:r>
            <w:hyperlink r:id="rId19" w:history="1">
              <w:r w:rsidRPr="003950B5">
                <w:rPr>
                  <w:rStyle w:val="a9"/>
                  <w:sz w:val="24"/>
                  <w:szCs w:val="24"/>
                </w:rPr>
                <w:t>https://nsportal.ru/ap/library/drugoe/2018/10/11/issledovatelskaya-rabota-novye-znacheniya-staryh-slov</w:t>
              </w:r>
            </w:hyperlink>
          </w:p>
        </w:tc>
      </w:tr>
      <w:tr w:rsidR="004376A9" w:rsidRPr="003950B5" w14:paraId="7F0C6D2A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5D59143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D3278E8" w14:textId="77777777" w:rsidR="004376A9" w:rsidRPr="003950B5" w:rsidRDefault="004376A9" w:rsidP="004376A9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 xml:space="preserve">Речевой этикет и вежливость.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4550D48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DEB7B6B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DEA7FCD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C3B2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176E7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A5B63B1" w14:textId="77777777" w:rsidR="004376A9" w:rsidRPr="003950B5" w:rsidRDefault="004376A9" w:rsidP="0043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Российская электронная школа </w:t>
            </w:r>
            <w:hyperlink r:id="rId20" w:history="1">
              <w:r w:rsidRPr="003950B5">
                <w:rPr>
                  <w:rStyle w:val="a9"/>
                  <w:sz w:val="24"/>
                  <w:szCs w:val="24"/>
                  <w:shd w:val="clear" w:color="auto" w:fill="FFFFFF"/>
                </w:rPr>
                <w:t>https://resh.edu.ru/subject/14/5/</w:t>
              </w:r>
            </w:hyperlink>
            <w:r w:rsidRPr="003950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3950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hyperlink r:id="rId21" w:history="1">
              <w:r w:rsidRPr="003950B5">
                <w:rPr>
                  <w:rStyle w:val="a9"/>
                  <w:sz w:val="24"/>
                  <w:szCs w:val="24"/>
                  <w:shd w:val="clear" w:color="auto" w:fill="FFFFFF"/>
                </w:rPr>
                <w:t>http://www.edu.ru/modules.php</w:t>
              </w:r>
            </w:hyperlink>
            <w:r w:rsidRPr="003950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4376A9" w:rsidRPr="003950B5" w14:paraId="56DB1506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AC4EBBB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F9427FF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«Ты» и «вы» в русском речевом этикете и в западноевропейском, американском речевых этикетах.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1CF2AEB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3AE4593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FAFE7D4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D782B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806C1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087DAA0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6A9" w:rsidRPr="003950B5" w14:paraId="040B71D8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DC26C69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6C5BAD5" w14:textId="77777777" w:rsidR="004376A9" w:rsidRPr="003950B5" w:rsidRDefault="004376A9" w:rsidP="0043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Специфика приветствий у русских и других народов.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A9D4A2E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F33A785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BAE66DE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D2C6A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DA937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7A15A20" w14:textId="77777777" w:rsidR="004376A9" w:rsidRPr="003950B5" w:rsidRDefault="000E3685" w:rsidP="004376A9">
            <w:pPr>
              <w:shd w:val="clear" w:color="auto" w:fill="F9FAFA"/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2" w:history="1">
              <w:r w:rsidR="004376A9" w:rsidRPr="003950B5">
                <w:rPr>
                  <w:rStyle w:val="a9"/>
                  <w:sz w:val="24"/>
                  <w:szCs w:val="24"/>
                </w:rPr>
                <w:t>http://slova.ndo.ru</w:t>
              </w:r>
            </w:hyperlink>
            <w:r w:rsidR="004376A9"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Крылатые слова и выражения</w:t>
            </w:r>
          </w:p>
        </w:tc>
      </w:tr>
      <w:tr w:rsidR="004376A9" w:rsidRPr="003950B5" w14:paraId="5A0F25A6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61B1474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7EC8DB2" w14:textId="77777777" w:rsidR="004376A9" w:rsidRPr="003950B5" w:rsidRDefault="004376A9" w:rsidP="0043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Русский человек в обращении к другим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9049A30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09C09F0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D36289C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0BC38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17820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56A3DEB" w14:textId="77777777" w:rsidR="004376A9" w:rsidRPr="003950B5" w:rsidRDefault="000E3685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3" w:history="1">
              <w:r w:rsidR="004376A9" w:rsidRPr="003950B5">
                <w:rPr>
                  <w:rStyle w:val="a9"/>
                  <w:sz w:val="24"/>
                  <w:szCs w:val="24"/>
                </w:rPr>
                <w:t>https://text.ru/spelling</w:t>
              </w:r>
            </w:hyperlink>
          </w:p>
          <w:p w14:paraId="27D60F21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орфографии онлайн</w:t>
            </w:r>
          </w:p>
        </w:tc>
      </w:tr>
      <w:tr w:rsidR="004376A9" w:rsidRPr="003950B5" w14:paraId="2F4ECA01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2244825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4F06A11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Ключевые слова раздела «Язык и культура»</w:t>
            </w:r>
          </w:p>
          <w:p w14:paraId="6621D19C" w14:textId="77777777" w:rsidR="004376A9" w:rsidRPr="003950B5" w:rsidRDefault="004376A9" w:rsidP="0043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(устный зачет)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A7339CB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17CFEB4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344370D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0CAB5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D6B8D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8C3EC59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6A9" w:rsidRPr="003950B5" w14:paraId="3716BA28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CA860A0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28FD947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Повторение раздела «Язык и культура» </w:t>
            </w:r>
          </w:p>
          <w:p w14:paraId="438F5C13" w14:textId="77777777" w:rsidR="004376A9" w:rsidRPr="003950B5" w:rsidRDefault="004376A9" w:rsidP="004376A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(орфогр. и пункт. практикум)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DCC123A" w14:textId="77777777" w:rsidR="004376A9" w:rsidRPr="003950B5" w:rsidRDefault="004376A9" w:rsidP="004376A9">
            <w:pPr>
              <w:autoSpaceDE w:val="0"/>
              <w:autoSpaceDN w:val="0"/>
              <w:spacing w:before="100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8E4264B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39DE263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D353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C53D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5A85D78" w14:textId="77777777" w:rsidR="004376A9" w:rsidRPr="003950B5" w:rsidRDefault="000E3685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 w:history="1">
              <w:r w:rsidR="004376A9" w:rsidRPr="003950B5">
                <w:rPr>
                  <w:rStyle w:val="a9"/>
                  <w:sz w:val="24"/>
                  <w:szCs w:val="24"/>
                </w:rPr>
                <w:t>https://slovarozhegova.ru/</w:t>
              </w:r>
            </w:hyperlink>
            <w:r w:rsidR="004376A9"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Толковый словарь Ожегова онлайн</w:t>
            </w:r>
          </w:p>
        </w:tc>
      </w:tr>
      <w:tr w:rsidR="004376A9" w:rsidRPr="003950B5" w14:paraId="4B7BF48F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DF06A24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B24F093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 речи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32DF6DE" w14:textId="77777777" w:rsidR="004376A9" w:rsidRPr="003950B5" w:rsidRDefault="004376A9" w:rsidP="004376A9">
            <w:pPr>
              <w:autoSpaceDE w:val="0"/>
              <w:autoSpaceDN w:val="0"/>
              <w:spacing w:before="100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56476B8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A2B430A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7BA71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8326D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D337456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Орфоэпические нормы современного русского языка». (Науменко Л.И.)</w:t>
            </w:r>
          </w:p>
          <w:p w14:paraId="2A02E0EF" w14:textId="77777777" w:rsidR="004376A9" w:rsidRPr="003950B5" w:rsidRDefault="000E3685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4376A9" w:rsidRPr="003950B5">
                <w:rPr>
                  <w:rStyle w:val="a9"/>
                  <w:sz w:val="24"/>
                  <w:szCs w:val="24"/>
                </w:rPr>
                <w:t>https://nsportal.ru/shkola/russkiy-yazyk/library/2012/01/22/urok-v-9-</w:t>
              </w:r>
              <w:r w:rsidR="004376A9" w:rsidRPr="003950B5">
                <w:rPr>
                  <w:rStyle w:val="a9"/>
                  <w:sz w:val="24"/>
                  <w:szCs w:val="24"/>
                </w:rPr>
                <w:lastRenderedPageBreak/>
                <w:t>klassefonetikaorfoepiyaorfoepicheskie-normy</w:t>
              </w:r>
            </w:hyperlink>
          </w:p>
        </w:tc>
      </w:tr>
      <w:tr w:rsidR="004376A9" w:rsidRPr="003950B5" w14:paraId="558C9156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D61F394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1CA689A" w14:textId="77777777" w:rsidR="004376A9" w:rsidRPr="003950B5" w:rsidRDefault="004376A9" w:rsidP="0043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Основные орфоэпические нормы современного русского литературного языка.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D1BD541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FD0FB60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F4866C5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B65B1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8EDC5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8E6A0CA" w14:textId="77777777" w:rsidR="004376A9" w:rsidRPr="003950B5" w:rsidRDefault="000E3685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 w:history="1">
              <w:r w:rsidR="004376A9" w:rsidRPr="003950B5">
                <w:rPr>
                  <w:rStyle w:val="a9"/>
                  <w:sz w:val="24"/>
                  <w:szCs w:val="24"/>
                </w:rPr>
                <w:t>https://text.ru/spelling</w:t>
              </w:r>
            </w:hyperlink>
          </w:p>
          <w:p w14:paraId="22B359E6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орфографии онлайн</w:t>
            </w:r>
          </w:p>
        </w:tc>
      </w:tr>
      <w:tr w:rsidR="004376A9" w:rsidRPr="003950B5" w14:paraId="67F576B0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CB086B5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B2C87E5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Типичные орфоэпические ошибки в современной речи: произношение гласных [э], [о] после мягких согласных и шипящих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6665A99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FAE638B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02D9BAC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9D69A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A7F80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4AA3C1F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Презентация на тему: «Основные произносительные нормы современного русского языка» (Дорожкина О.В.)</w:t>
            </w:r>
          </w:p>
          <w:p w14:paraId="51D15D4F" w14:textId="77777777" w:rsidR="004376A9" w:rsidRPr="003950B5" w:rsidRDefault="000E3685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4376A9" w:rsidRPr="003950B5">
                <w:rPr>
                  <w:rStyle w:val="a9"/>
                  <w:sz w:val="24"/>
                  <w:szCs w:val="24"/>
                </w:rPr>
                <w:t>https://nsportal.ru/shkola/russkiy-yazyk/library/2016/12/02/osnovnye-proiznositelnye-normy-sovremennogo-russkogo-yazyka</w:t>
              </w:r>
            </w:hyperlink>
          </w:p>
        </w:tc>
      </w:tr>
      <w:tr w:rsidR="004376A9" w:rsidRPr="003950B5" w14:paraId="78F242FD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ED739B8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1CE2462" w14:textId="77777777" w:rsidR="004376A9" w:rsidRPr="003950B5" w:rsidRDefault="004376A9" w:rsidP="0043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Типичные орфоэпические ошибки в современной речи: безударный [о] в словах иноязычного происхождения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C568397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E031657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77CE351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980DB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110A6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72887E5" w14:textId="77777777" w:rsidR="004376A9" w:rsidRPr="003950B5" w:rsidRDefault="000E3685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8" w:history="1">
              <w:r w:rsidR="004376A9" w:rsidRPr="003950B5">
                <w:rPr>
                  <w:rStyle w:val="a9"/>
                  <w:sz w:val="24"/>
                  <w:szCs w:val="24"/>
                </w:rPr>
                <w:t>http://spravka.gramota.ru</w:t>
              </w:r>
            </w:hyperlink>
            <w:r w:rsidR="004376A9"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Справочная служба русского языка</w:t>
            </w:r>
          </w:p>
        </w:tc>
      </w:tr>
      <w:tr w:rsidR="004376A9" w:rsidRPr="003950B5" w14:paraId="5B1347CA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100EC35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B727051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Типичные орфоэпические ошибки в современной речи: произношение парных по твёрдости-мягкости согласных перед е в словах иноязычного происхождения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04B9CB6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FC7A375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8D69D93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7FF4D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9D9DC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0E778D4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6A9" w:rsidRPr="003950B5" w14:paraId="79C5A90D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DB5E402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5F8C91E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Типичные орфоэпические ошибки в современной речи: произношение безударного [а] после ж и ш, произношение сочетания чн и чт, произношение женских отчеств на -ична, -инична, произношение твёрдого [н] перед мягкими [ф’] и [в5], произношение мягкого [н] перед чпщ.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44833B5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0F455E2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88FA29C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DF68A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7EAFF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48EEA78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«Типичные ошибки‚ связанные с нарушением лексической сочетаемости»( Саляева И.В.) </w:t>
            </w:r>
            <w:hyperlink r:id="rId29" w:history="1">
              <w:r w:rsidRPr="003950B5">
                <w:rPr>
                  <w:rStyle w:val="a9"/>
                  <w:sz w:val="24"/>
                  <w:szCs w:val="24"/>
                </w:rPr>
                <w:t>https://nsportal.ru/shkola/rodnoy-yazyk-i-literatura/library/2021/02/22/konspekt-uroka-po-rodnomu-russkomu-yazyku-v-9</w:t>
              </w:r>
            </w:hyperlink>
          </w:p>
        </w:tc>
      </w:tr>
      <w:tr w:rsidR="004376A9" w:rsidRPr="003950B5" w14:paraId="2C861A69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EF33F0D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4C69BC8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Типичные акцентологические ошибки в современной речи.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2531B21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94481CE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43473E1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E79D9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53E18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A4BE467" w14:textId="77777777" w:rsidR="004376A9" w:rsidRPr="003950B5" w:rsidRDefault="000E3685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 w:history="1">
              <w:r w:rsidR="004376A9" w:rsidRPr="003950B5">
                <w:rPr>
                  <w:rStyle w:val="a9"/>
                  <w:sz w:val="24"/>
                  <w:szCs w:val="24"/>
                </w:rPr>
                <w:t>http://spravka.gramota.ru</w:t>
              </w:r>
            </w:hyperlink>
            <w:r w:rsidR="004376A9"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Справочная служба русского языка</w:t>
            </w:r>
          </w:p>
        </w:tc>
      </w:tr>
      <w:tr w:rsidR="004376A9" w:rsidRPr="003950B5" w14:paraId="0DF5F4CF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FB00390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E8587DA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Основные лексические нормы современного русского литературного языка.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3B9762F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CF7C78E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8AF94A9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6FDD3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446D0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33D9E7D" w14:textId="77777777" w:rsidR="004376A9" w:rsidRPr="003950B5" w:rsidRDefault="000E3685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1" w:history="1">
              <w:r w:rsidR="004376A9" w:rsidRPr="003950B5">
                <w:rPr>
                  <w:rStyle w:val="a9"/>
                  <w:sz w:val="24"/>
                  <w:szCs w:val="24"/>
                </w:rPr>
                <w:t>http://www.philology.ru</w:t>
              </w:r>
            </w:hyperlink>
            <w:r w:rsidR="004376A9"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Филологический портал Philology.ru</w:t>
            </w:r>
          </w:p>
        </w:tc>
      </w:tr>
      <w:tr w:rsidR="004376A9" w:rsidRPr="003950B5" w14:paraId="7C51520A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FBD630C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F8D7F88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Терминология и точность речи. Нормы употребления терминов в научном стиле речи.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262326A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C34D437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1BE154E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40437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7246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BC69510" w14:textId="77777777" w:rsidR="004376A9" w:rsidRPr="003950B5" w:rsidRDefault="000E3685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 w:history="1">
              <w:r w:rsidR="004376A9" w:rsidRPr="003950B5">
                <w:rPr>
                  <w:rStyle w:val="a9"/>
                  <w:sz w:val="24"/>
                  <w:szCs w:val="24"/>
                </w:rPr>
                <w:t>http://www.philology.ru</w:t>
              </w:r>
            </w:hyperlink>
            <w:r w:rsidR="004376A9"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Филологический портал Philology.ru</w:t>
            </w:r>
          </w:p>
        </w:tc>
      </w:tr>
      <w:tr w:rsidR="004376A9" w:rsidRPr="003950B5" w14:paraId="01535A2F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6C5318F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60B1263" w14:textId="77777777" w:rsidR="004376A9" w:rsidRPr="003950B5" w:rsidRDefault="004376A9" w:rsidP="0043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Особенности употребления терминов в публицистике, художественной литературе, разговорной речи.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1CD5F31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EC9C4F9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D966D0F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2A1CD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62F01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6262B2F" w14:textId="77777777" w:rsidR="004376A9" w:rsidRPr="003950B5" w:rsidRDefault="000E3685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3" w:history="1">
              <w:r w:rsidR="004376A9" w:rsidRPr="003950B5">
                <w:rPr>
                  <w:rStyle w:val="a9"/>
                  <w:sz w:val="24"/>
                  <w:szCs w:val="24"/>
                </w:rPr>
                <w:t>http://www.philology.ru</w:t>
              </w:r>
            </w:hyperlink>
            <w:r w:rsidR="004376A9"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Филологический портал Philology.ru</w:t>
            </w:r>
          </w:p>
        </w:tc>
      </w:tr>
      <w:tr w:rsidR="004376A9" w:rsidRPr="003950B5" w14:paraId="23C0E1A1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5B761B6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72C7C81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Типичные речевые ошибки, связанные с употреблением терминов.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0B129C5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79C3A4A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F750CE9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D334A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58642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89C6CC9" w14:textId="77777777" w:rsidR="004376A9" w:rsidRPr="003950B5" w:rsidRDefault="000E3685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4376A9" w:rsidRPr="003950B5">
                <w:rPr>
                  <w:rStyle w:val="a9"/>
                  <w:sz w:val="24"/>
                  <w:szCs w:val="24"/>
                </w:rPr>
                <w:t>https://text.ru/spelling</w:t>
              </w:r>
            </w:hyperlink>
          </w:p>
          <w:p w14:paraId="240660EB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Проверка орфографии онлайн</w:t>
            </w:r>
          </w:p>
        </w:tc>
      </w:tr>
      <w:tr w:rsidR="004376A9" w:rsidRPr="003950B5" w14:paraId="3EF5B44F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99C9131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67AC504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Нарушение точности словоупотребления заимствованных слов.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EE4F77A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0F6F908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DBC8F87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3643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D8AE0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3856161" w14:textId="77777777" w:rsidR="004376A9" w:rsidRPr="003950B5" w:rsidRDefault="000E3685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="004376A9" w:rsidRPr="003950B5">
                <w:rPr>
                  <w:rStyle w:val="a9"/>
                  <w:sz w:val="24"/>
                  <w:szCs w:val="24"/>
                </w:rPr>
                <w:t>http://www.stihi-rus.ru/pravila.htm</w:t>
              </w:r>
            </w:hyperlink>
            <w:r w:rsidR="004376A9"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Основные пр</w:t>
            </w:r>
            <w:r w:rsidR="004376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авила грамматики русского языка</w:t>
            </w:r>
          </w:p>
        </w:tc>
      </w:tr>
      <w:tr w:rsidR="004376A9" w:rsidRPr="003950B5" w14:paraId="516C7B9F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3130E04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D0DAF0E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Основные грамматические нормы.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10192D0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46A1087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408D227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2E41B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5B3A7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2E9F152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Презентация на тему: «Грамматические нормы языка»</w:t>
            </w:r>
          </w:p>
          <w:p w14:paraId="73DBC6F4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(Чуринец А.Г.) </w:t>
            </w:r>
            <w:hyperlink r:id="rId36" w:history="1">
              <w:r w:rsidRPr="003950B5">
                <w:rPr>
                  <w:rStyle w:val="a9"/>
                  <w:sz w:val="24"/>
                  <w:szCs w:val="24"/>
                </w:rPr>
                <w:t>https://nsportal.ru/shkola/russkiy-yazyk/library/2017/09/03/grammaticheskie-normy-yazyka</w:t>
              </w:r>
            </w:hyperlink>
          </w:p>
        </w:tc>
      </w:tr>
      <w:tr w:rsidR="004376A9" w:rsidRPr="003950B5" w14:paraId="612A662A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9CF5BB4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2FDD32C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Отражение вариантов грамматической нормы в современных грамматических словарях и справочниках.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E9AFD19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AEC982D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196C5FF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6A4B3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9316E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7CA30F6" w14:textId="77777777" w:rsidR="004376A9" w:rsidRPr="003950B5" w:rsidRDefault="000E3685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="004376A9" w:rsidRPr="003950B5">
                <w:rPr>
                  <w:rStyle w:val="a9"/>
                  <w:sz w:val="24"/>
                  <w:szCs w:val="24"/>
                </w:rPr>
                <w:t>https://text.ru/spelling</w:t>
              </w:r>
            </w:hyperlink>
          </w:p>
          <w:p w14:paraId="02C52BB5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орфографии онлайн</w:t>
            </w:r>
          </w:p>
        </w:tc>
      </w:tr>
      <w:tr w:rsidR="004376A9" w:rsidRPr="003950B5" w14:paraId="07C8404B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29E47EE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D3A4ACD" w14:textId="77777777" w:rsidR="004376A9" w:rsidRPr="003950B5" w:rsidRDefault="004376A9" w:rsidP="0043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</w:rPr>
              <w:t>Варианты грамматической нормы согласования сказуемого с подлежащим.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0549668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81AD80B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8DEE3AF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16133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ADD50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A58FC3D" w14:textId="77777777" w:rsidR="004376A9" w:rsidRPr="003950B5" w:rsidRDefault="000E3685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="004376A9" w:rsidRPr="003950B5">
                <w:rPr>
                  <w:rStyle w:val="a9"/>
                  <w:sz w:val="24"/>
                  <w:szCs w:val="24"/>
                </w:rPr>
                <w:t>https://text.ru/spelling</w:t>
              </w:r>
            </w:hyperlink>
          </w:p>
          <w:p w14:paraId="12D17027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орфографии онлайн</w:t>
            </w:r>
          </w:p>
        </w:tc>
      </w:tr>
      <w:tr w:rsidR="004376A9" w:rsidRPr="003950B5" w14:paraId="79C8EEE4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8573299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43CD7A6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Нормы употребления причастных и деепричастных оборотов, предложений с косвенной речью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D29BA66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4E08C48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5728CF6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674EF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0DE2D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32826A8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Электронный тренажер "Нормы построения предложений с деепричастным оборотом"( Федосова Г.А.)</w:t>
            </w:r>
          </w:p>
          <w:p w14:paraId="165FF1B8" w14:textId="77777777" w:rsidR="004376A9" w:rsidRPr="003950B5" w:rsidRDefault="000E3685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9" w:history="1">
              <w:r w:rsidR="004376A9" w:rsidRPr="003950B5">
                <w:rPr>
                  <w:rStyle w:val="a9"/>
                  <w:sz w:val="24"/>
                  <w:szCs w:val="24"/>
                </w:rPr>
                <w:t>https://nsportal.ru/shkola/russkiy-yazyk/library/2013/02/28/elektronnyy-trenazher-normy-postroeniya-predlozheniy-s</w:t>
              </w:r>
            </w:hyperlink>
          </w:p>
        </w:tc>
      </w:tr>
      <w:tr w:rsidR="004376A9" w:rsidRPr="003950B5" w14:paraId="55DA13AC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C8192DF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1EC3A2D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Типичные грамматические ошибки в согласовании и управлении.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E80768F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1513E39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4CCB4E6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4AB21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5F295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F181B57" w14:textId="77777777" w:rsidR="004376A9" w:rsidRPr="003950B5" w:rsidRDefault="000E3685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 w:history="1">
              <w:r w:rsidR="004376A9" w:rsidRPr="003950B5">
                <w:rPr>
                  <w:rStyle w:val="a9"/>
                  <w:sz w:val="24"/>
                  <w:szCs w:val="24"/>
                </w:rPr>
                <w:t>https://text.ru/spelling</w:t>
              </w:r>
            </w:hyperlink>
          </w:p>
          <w:p w14:paraId="6ADDB0F2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орфографии онлайн</w:t>
            </w:r>
          </w:p>
        </w:tc>
      </w:tr>
      <w:tr w:rsidR="004376A9" w:rsidRPr="003950B5" w14:paraId="10493270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A318CB8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9F04383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Активные процессы в речевом этикете.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15ADC2C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5BD46D2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952C107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4021C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1BA7A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9AB86AE" w14:textId="77777777" w:rsidR="004376A9" w:rsidRPr="003950B5" w:rsidRDefault="004376A9" w:rsidP="00437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«Русский речевой этикет» (Егорова С.А.)</w:t>
            </w:r>
          </w:p>
          <w:p w14:paraId="345A8911" w14:textId="77777777" w:rsidR="004376A9" w:rsidRPr="003950B5" w:rsidRDefault="000E3685" w:rsidP="00437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1" w:history="1">
              <w:r w:rsidR="004376A9" w:rsidRPr="003950B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https://nsportal.ru/shkola/russkiy-yazyk/library/2014/12/19/uchebnoe-posobie-russkiy-rechevoy-etiket</w:t>
              </w:r>
            </w:hyperlink>
          </w:p>
        </w:tc>
      </w:tr>
      <w:tr w:rsidR="004376A9" w:rsidRPr="003950B5" w14:paraId="283B757E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3209D52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5403A30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Новые варианты приветствия и прощания, возникшие в средствах массовой информации (далее - СМИ): изменение обращений, использования собственных имён.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C0536C1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F125292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CF67750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34D1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32065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B4EC72A" w14:textId="77777777" w:rsidR="004376A9" w:rsidRPr="003950B5" w:rsidRDefault="000E3685" w:rsidP="00437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2" w:history="1">
              <w:r w:rsidR="004376A9" w:rsidRPr="003950B5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4"/>
                  <w:szCs w:val="24"/>
                  <w:lang w:eastAsia="ru-RU"/>
                </w:rPr>
                <w:t>http://learning-russian.gramota.ru</w:t>
              </w:r>
            </w:hyperlink>
            <w:r w:rsidR="004376A9"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Электронные пособия по русскому языку для школьников</w:t>
            </w:r>
          </w:p>
        </w:tc>
      </w:tr>
      <w:tr w:rsidR="004376A9" w:rsidRPr="003950B5" w14:paraId="3CB50888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C173772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1B6CDA1" w14:textId="77777777" w:rsidR="004376A9" w:rsidRPr="003950B5" w:rsidRDefault="004376A9" w:rsidP="004376A9">
            <w:pPr>
              <w:widowControl w:val="0"/>
              <w:spacing w:after="0" w:line="240" w:lineRule="auto"/>
              <w:ind w:firstLine="7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</w:rPr>
              <w:t>Этикетные речевые тактики</w:t>
            </w:r>
          </w:p>
          <w:p w14:paraId="0CFB82B1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</w:rPr>
              <w:t>и приёмы в коммуникации, помогающие противостоять речевой агрессии.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7D174AD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975E96A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B8855CF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0B8EC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FD97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8576B1D" w14:textId="77777777" w:rsidR="004376A9" w:rsidRPr="003950B5" w:rsidRDefault="000E3685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4376A9" w:rsidRPr="003950B5">
                <w:rPr>
                  <w:rStyle w:val="a9"/>
                  <w:sz w:val="24"/>
                  <w:szCs w:val="24"/>
                </w:rPr>
                <w:t>http://www.gramota.ru</w:t>
              </w:r>
            </w:hyperlink>
            <w:r w:rsidR="004376A9" w:rsidRPr="003950B5">
              <w:rPr>
                <w:rFonts w:ascii="Times New Roman" w:hAnsi="Times New Roman" w:cs="Times New Roman"/>
                <w:sz w:val="24"/>
                <w:szCs w:val="24"/>
              </w:rPr>
              <w:t> - Грамота.Ру: справочно-информационный портал «Русский язык»</w:t>
            </w:r>
          </w:p>
        </w:tc>
      </w:tr>
      <w:tr w:rsidR="004376A9" w:rsidRPr="003950B5" w14:paraId="052CFCCA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81530D0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FFE4227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Синонимия речевых формул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83C9A8C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801D888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9DCB3EB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F2866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D855B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221C5A8" w14:textId="77777777" w:rsidR="004376A9" w:rsidRPr="003950B5" w:rsidRDefault="004376A9" w:rsidP="00437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«Невербальные средства общения» (Засядько В.К.)</w:t>
            </w:r>
          </w:p>
          <w:p w14:paraId="74A8A774" w14:textId="77777777" w:rsidR="004376A9" w:rsidRPr="003950B5" w:rsidRDefault="000E3685" w:rsidP="00437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hyperlink r:id="rId44" w:history="1">
              <w:r w:rsidR="004376A9" w:rsidRPr="003950B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https://nsportal.ru/shkola/psikhologiya/lib</w:t>
              </w:r>
              <w:r w:rsidR="004376A9" w:rsidRPr="003950B5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lastRenderedPageBreak/>
                <w:t>rary/2020/01/17/prezentatsiya-neverbalnye-sredstva-obshcheniya</w:t>
              </w:r>
            </w:hyperlink>
          </w:p>
        </w:tc>
      </w:tr>
      <w:tr w:rsidR="004376A9" w:rsidRPr="003950B5" w14:paraId="5CB65145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9EA7760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2F254E0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Обобщение. Особенности современного этикета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5AED54A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F394F66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4A7DBE4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B7985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1A5EE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C27614C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 xml:space="preserve">Обращение. Функции обращения" </w:t>
            </w:r>
          </w:p>
          <w:p w14:paraId="5DCC5F2C" w14:textId="77777777" w:rsidR="004376A9" w:rsidRPr="003950B5" w:rsidRDefault="000E3685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4376A9" w:rsidRPr="003950B5">
                <w:rPr>
                  <w:rStyle w:val="a9"/>
                  <w:sz w:val="24"/>
                  <w:szCs w:val="24"/>
                </w:rPr>
                <w:t>https://nsportal.ru/shkola/russkiy-yazyk/library/2015/07/02/konspekt-uroka-po-teme-obrashchenie-funktsii-obrashcheniya-v</w:t>
              </w:r>
            </w:hyperlink>
          </w:p>
          <w:p w14:paraId="046C0E87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7607F7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1C6E0B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6A9" w:rsidRPr="003950B5" w14:paraId="04E1262C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958A386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8863541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Культура речи. Тест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FB5D5D5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DD91057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B54A9C8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21EC6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33F7C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08762AC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«Правовые и этические нормы работы в сети Интернет» (Кривцова Ю.В.)  </w:t>
            </w:r>
            <w:hyperlink r:id="rId46" w:history="1">
              <w:r w:rsidRPr="003950B5">
                <w:rPr>
                  <w:rStyle w:val="a9"/>
                  <w:sz w:val="24"/>
                  <w:szCs w:val="24"/>
                </w:rPr>
                <w:t>https://nsportal.ru/shkola/informatika-i-ikt/library/2014/12/14/pravovye-i-eticheskie-normy-raboty-v-seti-internet</w:t>
              </w:r>
            </w:hyperlink>
          </w:p>
        </w:tc>
      </w:tr>
      <w:tr w:rsidR="004376A9" w:rsidRPr="003950B5" w14:paraId="4926F569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C82169D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5AA5A74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Работа над ошибками. Орфографический и пунктуационный практикум. Речь.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35CF0AD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F8A0332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CA99A02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640E1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3BED8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16D4CC5" w14:textId="77777777" w:rsidR="004376A9" w:rsidRPr="003950B5" w:rsidRDefault="000E3685" w:rsidP="004376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7" w:history="1">
              <w:r w:rsidR="004376A9" w:rsidRPr="003950B5">
                <w:rPr>
                  <w:rStyle w:val="a9"/>
                  <w:sz w:val="24"/>
                  <w:szCs w:val="24"/>
                </w:rPr>
                <w:t>http://likbez.spb.ru</w:t>
              </w:r>
            </w:hyperlink>
            <w:r w:rsidR="004376A9" w:rsidRPr="003950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Тесты по русскому языку</w:t>
            </w:r>
          </w:p>
        </w:tc>
      </w:tr>
      <w:tr w:rsidR="004376A9" w:rsidRPr="003950B5" w14:paraId="5549B094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6A1A0CC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1A2A247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b/>
                <w:sz w:val="24"/>
                <w:szCs w:val="24"/>
              </w:rPr>
              <w:t>Речевая деятельность. Текст.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738547C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70DF8F4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E1495A9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E5940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2B275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E3513E8" w14:textId="77777777" w:rsidR="004376A9" w:rsidRPr="003950B5" w:rsidRDefault="000E3685" w:rsidP="004376A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hyperlink r:id="rId48" w:history="1">
              <w:r w:rsidR="004376A9" w:rsidRPr="003950B5">
                <w:rPr>
                  <w:rStyle w:val="a9"/>
                  <w:sz w:val="24"/>
                  <w:szCs w:val="24"/>
                </w:rPr>
                <w:t>http://www.stihi-rus.ru/pravila.htm</w:t>
              </w:r>
            </w:hyperlink>
            <w:r w:rsidR="004376A9" w:rsidRPr="003950B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 - Основные правила грамматики русского языка</w:t>
            </w:r>
          </w:p>
        </w:tc>
      </w:tr>
      <w:tr w:rsidR="004376A9" w:rsidRPr="003950B5" w14:paraId="4F619CF5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707FD01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881BDAB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Информация: способы и средства ее получения и переработки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4562CB4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8FDB839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89163CF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ED4D7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81160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E2F5E7A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Текст, его основная и дополнительная информация. Тезисы</w:t>
            </w:r>
          </w:p>
          <w:p w14:paraId="4A48368D" w14:textId="77777777" w:rsidR="004376A9" w:rsidRPr="003950B5" w:rsidRDefault="000E3685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="004376A9" w:rsidRPr="003950B5">
                <w:rPr>
                  <w:rStyle w:val="a9"/>
                  <w:sz w:val="24"/>
                  <w:szCs w:val="24"/>
                </w:rPr>
                <w:t>https://edu.skysmart.ru/student/mehadebabi</w:t>
              </w:r>
            </w:hyperlink>
          </w:p>
        </w:tc>
      </w:tr>
      <w:tr w:rsidR="004376A9" w:rsidRPr="003950B5" w14:paraId="1711E5D5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ECF45C2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0B40CC1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Слушание как вид речевой деятельности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65A0388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64653D2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30A69D8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530C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DA316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56677E2" w14:textId="77777777" w:rsidR="004376A9" w:rsidRPr="003950B5" w:rsidRDefault="000E3685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4376A9" w:rsidRPr="003950B5">
                <w:rPr>
                  <w:rStyle w:val="a9"/>
                  <w:sz w:val="24"/>
                  <w:szCs w:val="24"/>
                </w:rPr>
                <w:t>http://www.gramota.ru</w:t>
              </w:r>
            </w:hyperlink>
            <w:r w:rsidR="004376A9" w:rsidRPr="003950B5">
              <w:rPr>
                <w:rFonts w:ascii="Times New Roman" w:hAnsi="Times New Roman" w:cs="Times New Roman"/>
                <w:sz w:val="24"/>
                <w:szCs w:val="24"/>
              </w:rPr>
              <w:t> - Грамота.Ру: справочно-информационный портал «Русский язык»</w:t>
            </w:r>
          </w:p>
        </w:tc>
      </w:tr>
      <w:tr w:rsidR="004376A9" w:rsidRPr="003950B5" w14:paraId="64FB4527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4AACFDB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7F4D63B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Эффективные приёмы слушания.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6CB6ED3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56762E1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A491D7E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D36C1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A44A3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297CF60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6A9" w:rsidRPr="003950B5" w14:paraId="42224B69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698DA9D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1076CAA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Предтекстовый, текстовый и послетекстовый этапы работы.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4E06F02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10F4A84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2AA5E11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7858A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AADCF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3EAE49F" w14:textId="77777777" w:rsidR="004376A9" w:rsidRPr="003950B5" w:rsidRDefault="000E3685" w:rsidP="00437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1" w:history="1">
              <w:r w:rsidR="004376A9" w:rsidRPr="003950B5">
                <w:rPr>
                  <w:rFonts w:ascii="Times New Roman" w:eastAsia="Times New Roman" w:hAnsi="Times New Roman" w:cs="Times New Roman"/>
                  <w:b/>
                  <w:bCs/>
                  <w:color w:val="0070C0"/>
                  <w:sz w:val="24"/>
                  <w:szCs w:val="24"/>
                  <w:lang w:eastAsia="ru-RU"/>
                </w:rPr>
                <w:t>http://learning-russian.gramota.ru</w:t>
              </w:r>
            </w:hyperlink>
            <w:r w:rsidR="004376A9"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- Электронные пособия по русскому языку для школьников</w:t>
            </w:r>
          </w:p>
          <w:p w14:paraId="25517C82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6A9" w:rsidRPr="003950B5" w14:paraId="2700C309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8B3E039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7ADC5D1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Основные способы и средства получения и переработки информации.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08ADE56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A8042F0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594C5C8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6645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42C05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499BC8B" w14:textId="77777777" w:rsidR="004376A9" w:rsidRPr="003950B5" w:rsidRDefault="000E3685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4376A9" w:rsidRPr="003950B5">
                <w:rPr>
                  <w:rStyle w:val="a9"/>
                  <w:sz w:val="24"/>
                  <w:szCs w:val="24"/>
                </w:rPr>
                <w:t>http://spravka.gramota.ru</w:t>
              </w:r>
            </w:hyperlink>
            <w:r w:rsidR="004376A9" w:rsidRPr="003950B5">
              <w:rPr>
                <w:rFonts w:ascii="Times New Roman" w:hAnsi="Times New Roman" w:cs="Times New Roman"/>
                <w:sz w:val="24"/>
                <w:szCs w:val="24"/>
              </w:rPr>
              <w:t> - Справочная служба русского языка</w:t>
            </w:r>
          </w:p>
          <w:p w14:paraId="28E2FC96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6A9" w:rsidRPr="003950B5" w14:paraId="4A72E83D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347011E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602B55D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Структура аргументации: тезис, аргумент.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0F485FB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FC4B5D0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87FDF48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58426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BB271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5899701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Смысловой анализ и информационная обработка текста. </w:t>
            </w:r>
            <w:hyperlink r:id="rId53" w:history="1">
              <w:r w:rsidRPr="003950B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shd w:val="clear" w:color="auto" w:fill="FFFFFF"/>
                </w:rPr>
                <w:t>https://edu.skysmart.ru/homework/new/888</w:t>
              </w:r>
            </w:hyperlink>
          </w:p>
        </w:tc>
      </w:tr>
      <w:tr w:rsidR="004376A9" w:rsidRPr="003950B5" w14:paraId="01F7B0ED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5445510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98005AE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Способы аргументации. Правила эффективной аргументации.</w:t>
            </w:r>
          </w:p>
          <w:p w14:paraId="5F66A6E5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01D925C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9848DDF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D434B34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8CBAB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A3C1C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700C19C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"Виды информационной переработки текста" (Худорожко Н.В.)</w:t>
            </w:r>
          </w:p>
          <w:p w14:paraId="6310436E" w14:textId="77777777" w:rsidR="004376A9" w:rsidRPr="003950B5" w:rsidRDefault="000E3685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4376A9" w:rsidRPr="003950B5">
                <w:rPr>
                  <w:rStyle w:val="a9"/>
                  <w:sz w:val="24"/>
                  <w:szCs w:val="24"/>
                </w:rPr>
                <w:t>https://nsportal.ru/shkola/russkiy-yazyk/library/2019/04/03/konspekt-uroka-vidy-informatsionnoy-pererabotki-teksta</w:t>
              </w:r>
            </w:hyperlink>
          </w:p>
        </w:tc>
      </w:tr>
      <w:tr w:rsidR="004376A9" w:rsidRPr="003950B5" w14:paraId="2C51CA57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64B1F09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AF252D1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Доказательство и его структура.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D6015C3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A2F9AA8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F4CD713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3EF03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50A46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9780483" w14:textId="77777777" w:rsidR="004376A9" w:rsidRPr="003950B5" w:rsidRDefault="000E3685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4376A9" w:rsidRPr="003950B5">
                <w:rPr>
                  <w:rStyle w:val="a9"/>
                  <w:sz w:val="24"/>
                  <w:szCs w:val="24"/>
                </w:rPr>
                <w:t>http://www.gramota.ru</w:t>
              </w:r>
            </w:hyperlink>
            <w:r w:rsidR="004376A9" w:rsidRPr="003950B5">
              <w:rPr>
                <w:rFonts w:ascii="Times New Roman" w:hAnsi="Times New Roman" w:cs="Times New Roman"/>
                <w:sz w:val="24"/>
                <w:szCs w:val="24"/>
              </w:rPr>
              <w:t> - Грамота.Ру: справочно-информационный портал «Русский язык»</w:t>
            </w:r>
          </w:p>
        </w:tc>
      </w:tr>
      <w:tr w:rsidR="004376A9" w:rsidRPr="003950B5" w14:paraId="4F8ACEEA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8CC40A6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ED9005D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Прямые и косвенные доказательства.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5EFC461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A4D99D9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E140727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33D89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C667D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334D2AD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"Стили речи: разговорный стиль"(Бутенко Н.В.)</w:t>
            </w:r>
          </w:p>
          <w:p w14:paraId="7C832E0E" w14:textId="77777777" w:rsidR="004376A9" w:rsidRPr="003950B5" w:rsidRDefault="000E3685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4376A9" w:rsidRPr="003950B5">
                <w:rPr>
                  <w:rStyle w:val="a9"/>
                  <w:sz w:val="24"/>
                  <w:szCs w:val="24"/>
                </w:rPr>
                <w:t>https://nsportal.ru/shkola/russkiy-yazyk/library/2012/08/03/prezentatsiya-po-teme-stili-rechi-razgovornyy-stil</w:t>
              </w:r>
            </w:hyperlink>
          </w:p>
        </w:tc>
      </w:tr>
      <w:tr w:rsidR="004376A9" w:rsidRPr="003950B5" w14:paraId="47164907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B30BC5B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7B69E44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Способы опровержения доводов оппонента: критика тезиса, критика аргументов, </w:t>
            </w: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критика демонстрации.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3E25ACF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DC2BBAC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2A694B8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A42B84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6242C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6466ED2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 xml:space="preserve">Аргументация. </w:t>
            </w:r>
            <w:hyperlink r:id="rId57" w:history="1">
              <w:r w:rsidRPr="003950B5">
                <w:rPr>
                  <w:rStyle w:val="a9"/>
                  <w:sz w:val="24"/>
                  <w:szCs w:val="24"/>
                </w:rPr>
                <w:t>https://nsportal.ru/shkola/rodnoy-yazyk-</w:t>
              </w:r>
              <w:r w:rsidRPr="003950B5">
                <w:rPr>
                  <w:rStyle w:val="a9"/>
                  <w:sz w:val="24"/>
                  <w:szCs w:val="24"/>
                </w:rPr>
                <w:lastRenderedPageBreak/>
                <w:t>i-literatura/library/2020/04/13/argumentatsiya-sposoby-argumentatsii-i-vidy</w:t>
              </w:r>
            </w:hyperlink>
          </w:p>
        </w:tc>
      </w:tr>
      <w:tr w:rsidR="004376A9" w:rsidRPr="003950B5" w14:paraId="584BBA91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CFC6A1C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A7F8279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Разговорная речь.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8BD2EAD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CB49112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62E1A6F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8E552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26230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6BDBEC1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Стили речи. Употребление их в разговорной речи и в письме.</w:t>
            </w:r>
            <w:r w:rsidRPr="003950B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hyperlink r:id="rId58" w:history="1">
              <w:r w:rsidRPr="003950B5">
                <w:rPr>
                  <w:rStyle w:val="a9"/>
                  <w:sz w:val="24"/>
                  <w:szCs w:val="24"/>
                </w:rPr>
                <w:t>https://nsportal.ru/shkola/russkiy-yazyk/library/2019/03/24/tema-stili-rechi-upotreblenie-ih-v-razgovornoy-rechi-i-v</w:t>
              </w:r>
            </w:hyperlink>
          </w:p>
        </w:tc>
      </w:tr>
      <w:tr w:rsidR="004376A9" w:rsidRPr="003950B5" w14:paraId="56993CAD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C413F50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E26DCD2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Самохарактеристика, самопрезентация, поздравление.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3F22866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C04AF2B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AC0BD7E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25F71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455A2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1D5EAB1" w14:textId="77777777" w:rsidR="004376A9" w:rsidRPr="003950B5" w:rsidRDefault="004376A9" w:rsidP="00437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76A9" w:rsidRPr="003950B5" w14:paraId="5D2A19EB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FB9916A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D0C5DCF" w14:textId="77777777" w:rsidR="004376A9" w:rsidRPr="003950B5" w:rsidRDefault="004376A9" w:rsidP="004376A9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Структура портфолио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E77A0EB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E654597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E2B9331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A7068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702B2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7AF5A5B" w14:textId="77777777" w:rsidR="004376A9" w:rsidRPr="003950B5" w:rsidRDefault="004376A9" w:rsidP="00437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76A9" w:rsidRPr="003950B5" w14:paraId="4841C25C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3312370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F295C12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Научный стиль речи.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0BE1D51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8779327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E551A35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B3155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0047B2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2CB4BE3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Научный стиль речи. (Зотова Ю.В.)</w:t>
            </w:r>
          </w:p>
          <w:p w14:paraId="6C2AFD3B" w14:textId="77777777" w:rsidR="004376A9" w:rsidRPr="003950B5" w:rsidRDefault="000E3685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4376A9" w:rsidRPr="003950B5">
                <w:rPr>
                  <w:rStyle w:val="a9"/>
                  <w:sz w:val="24"/>
                  <w:szCs w:val="24"/>
                </w:rPr>
                <w:t>https://nsportal.ru/shkola/raznoe/library/2019/10/14/nauchnyy-stil-rechi</w:t>
              </w:r>
            </w:hyperlink>
          </w:p>
        </w:tc>
      </w:tr>
      <w:tr w:rsidR="004376A9" w:rsidRPr="003950B5" w14:paraId="2D010398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DCA1C11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DA36714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Специфика оформления текста как результата проектной (исследовательской) деятельности.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0B65F3B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F7022BD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BF1915D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27B6C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5A199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CB5295F" w14:textId="77777777" w:rsidR="004376A9" w:rsidRPr="003950B5" w:rsidRDefault="000E3685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4376A9" w:rsidRPr="003950B5">
                <w:rPr>
                  <w:rStyle w:val="a9"/>
                  <w:sz w:val="24"/>
                  <w:szCs w:val="24"/>
                </w:rPr>
                <w:t>http://www.philology.ru</w:t>
              </w:r>
            </w:hyperlink>
            <w:r w:rsidR="004376A9" w:rsidRPr="003950B5">
              <w:rPr>
                <w:rFonts w:ascii="Times New Roman" w:hAnsi="Times New Roman" w:cs="Times New Roman"/>
                <w:sz w:val="24"/>
                <w:szCs w:val="24"/>
              </w:rPr>
              <w:t> - Филологический портал Philology.ru</w:t>
            </w:r>
          </w:p>
        </w:tc>
      </w:tr>
      <w:tr w:rsidR="004376A9" w:rsidRPr="003950B5" w14:paraId="2C210F6D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AF3AF25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192D884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Реферат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988EAA9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49F43C4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CF77F09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14507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DF55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FF185C9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"Публицистический стиль".</w:t>
            </w:r>
          </w:p>
          <w:p w14:paraId="7FA65BEA" w14:textId="77777777" w:rsidR="004376A9" w:rsidRPr="003950B5" w:rsidRDefault="000E3685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4376A9" w:rsidRPr="003950B5">
                <w:rPr>
                  <w:rStyle w:val="a9"/>
                  <w:sz w:val="24"/>
                  <w:szCs w:val="24"/>
                </w:rPr>
                <w:t>https://nsportal.ru/shkola/russkiy-yazyk/library/2019/11/21/publitsisticheskiy-stil</w:t>
              </w:r>
            </w:hyperlink>
          </w:p>
        </w:tc>
      </w:tr>
      <w:tr w:rsidR="004376A9" w:rsidRPr="003950B5" w14:paraId="78CAAE15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B59A656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94EEDA3" w14:textId="77777777" w:rsidR="004376A9" w:rsidRPr="003950B5" w:rsidRDefault="004376A9" w:rsidP="0043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 xml:space="preserve">Слово на защите реферата.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3FF4920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3A53254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388BB52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72DD4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5ED37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89A3098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«Жанры публицистического стиля речи. (Морозова И.В.)</w:t>
            </w:r>
          </w:p>
          <w:p w14:paraId="2E471A5A" w14:textId="77777777" w:rsidR="004376A9" w:rsidRPr="003950B5" w:rsidRDefault="000E3685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4376A9" w:rsidRPr="003950B5">
                <w:rPr>
                  <w:rStyle w:val="a9"/>
                  <w:sz w:val="24"/>
                  <w:szCs w:val="24"/>
                </w:rPr>
                <w:t>https://nsportal.ru/shkola/russkiy-yazyk/library/2019/06/09/zhanry-</w:t>
              </w:r>
              <w:r w:rsidR="004376A9" w:rsidRPr="003950B5">
                <w:rPr>
                  <w:rStyle w:val="a9"/>
                  <w:sz w:val="24"/>
                  <w:szCs w:val="24"/>
                </w:rPr>
                <w:lastRenderedPageBreak/>
                <w:t>publitsisticheskogo-stilya-rechi-problemnyy-ocherk</w:t>
              </w:r>
            </w:hyperlink>
          </w:p>
        </w:tc>
      </w:tr>
      <w:tr w:rsidR="004376A9" w:rsidRPr="003950B5" w14:paraId="6ED150AC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2854F19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F38221D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Учебно-научная дискуссия.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7817692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CAE962E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0C44610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0CE78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DB8B2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0635C1B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6A9" w:rsidRPr="003950B5" w14:paraId="2E862096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F10C0A8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0BBD5B4" w14:textId="77777777" w:rsidR="004376A9" w:rsidRPr="003950B5" w:rsidRDefault="004376A9" w:rsidP="004376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Стандартные</w:t>
            </w: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>обороты речи для участия</w:t>
            </w:r>
          </w:p>
          <w:p w14:paraId="71025126" w14:textId="77777777" w:rsidR="004376A9" w:rsidRPr="003950B5" w:rsidRDefault="004376A9" w:rsidP="0043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</w:rPr>
              <w:t>в учебно-научной дискуссии.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0F01B44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652A7F1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C0190C8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C31E4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2E958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9AEB5ED" w14:textId="77777777" w:rsidR="004376A9" w:rsidRPr="003950B5" w:rsidRDefault="000E3685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4376A9" w:rsidRPr="003950B5">
                <w:rPr>
                  <w:rStyle w:val="a9"/>
                  <w:sz w:val="24"/>
                  <w:szCs w:val="24"/>
                </w:rPr>
                <w:t>http://www.gramota.ru</w:t>
              </w:r>
            </w:hyperlink>
            <w:r w:rsidR="004376A9" w:rsidRPr="003950B5">
              <w:rPr>
                <w:rFonts w:ascii="Times New Roman" w:hAnsi="Times New Roman" w:cs="Times New Roman"/>
                <w:sz w:val="24"/>
                <w:szCs w:val="24"/>
              </w:rPr>
              <w:t> - Грамота.Ру: справочно-информационный портал «Русский язык»</w:t>
            </w:r>
          </w:p>
        </w:tc>
      </w:tr>
      <w:tr w:rsidR="004376A9" w:rsidRPr="003950B5" w14:paraId="152D8253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A9CEC03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11720E8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</w:rPr>
              <w:t>Язык художественной литературы.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F563AC0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A18A2C0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E289923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79115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5A366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3EA78EA" w14:textId="77777777" w:rsidR="004376A9" w:rsidRPr="003950B5" w:rsidRDefault="000E3685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4376A9" w:rsidRPr="003950B5">
                <w:rPr>
                  <w:rStyle w:val="a9"/>
                  <w:sz w:val="24"/>
                  <w:szCs w:val="24"/>
                </w:rPr>
                <w:t>http://www.gramota.ru</w:t>
              </w:r>
            </w:hyperlink>
            <w:r w:rsidR="004376A9" w:rsidRPr="003950B5">
              <w:rPr>
                <w:rFonts w:ascii="Times New Roman" w:hAnsi="Times New Roman" w:cs="Times New Roman"/>
                <w:sz w:val="24"/>
                <w:szCs w:val="24"/>
              </w:rPr>
              <w:t> - Грамота.Ру: справочно-информационный портал «Русский язык»</w:t>
            </w:r>
          </w:p>
        </w:tc>
      </w:tr>
      <w:tr w:rsidR="004376A9" w:rsidRPr="003950B5" w14:paraId="038B2235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DED716A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9249904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Сочинение в жанре письма другу (в том числе электронного), страницы дневника.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C0F206B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2B5B8D47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2479F8D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0DE5B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F25E5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FFD9E0E" w14:textId="77777777" w:rsidR="004376A9" w:rsidRPr="003950B5" w:rsidRDefault="004376A9" w:rsidP="00437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FA54D15" w14:textId="77777777" w:rsidR="004376A9" w:rsidRPr="003950B5" w:rsidRDefault="004376A9" w:rsidP="004376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76A9" w:rsidRPr="003950B5" w14:paraId="30E7ABF2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BABFD3C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01EA031" w14:textId="46C897BB" w:rsidR="004376A9" w:rsidRPr="003950B5" w:rsidRDefault="00094E9F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  <w:r w:rsidR="004376A9" w:rsidRPr="003950B5">
              <w:rPr>
                <w:rFonts w:ascii="Times New Roman" w:hAnsi="Times New Roman" w:cs="Times New Roman"/>
                <w:sz w:val="24"/>
                <w:szCs w:val="24"/>
              </w:rPr>
              <w:t>. Язык художественной литературы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1F456E3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5B60932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38BAEFD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4E1FF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ED56B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5EE455C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76A9" w:rsidRPr="003950B5" w14:paraId="4EA94C67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2BC2E5E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84BA29E" w14:textId="010772D5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Речь. Текст</w:t>
            </w:r>
            <w:r w:rsidR="002762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Контрольная работа</w:t>
            </w:r>
            <w:r w:rsidR="002762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8AA5268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9280C70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072086A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9C1A4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6A997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7E4C6BE" w14:textId="77777777" w:rsidR="004376A9" w:rsidRPr="003950B5" w:rsidRDefault="000E3685" w:rsidP="004376A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4376A9" w:rsidRPr="003950B5">
                <w:rPr>
                  <w:rStyle w:val="a9"/>
                  <w:sz w:val="24"/>
                  <w:szCs w:val="24"/>
                </w:rPr>
                <w:t>http://spravka.gramota.ru</w:t>
              </w:r>
            </w:hyperlink>
            <w:r w:rsidR="004376A9" w:rsidRPr="003950B5">
              <w:rPr>
                <w:rFonts w:ascii="Times New Roman" w:hAnsi="Times New Roman" w:cs="Times New Roman"/>
                <w:sz w:val="24"/>
                <w:szCs w:val="24"/>
              </w:rPr>
              <w:t> - Справочная служба русского языка</w:t>
            </w:r>
          </w:p>
        </w:tc>
      </w:tr>
      <w:tr w:rsidR="004376A9" w:rsidRPr="003950B5" w14:paraId="5BBC376D" w14:textId="77777777" w:rsidTr="004376A9">
        <w:trPr>
          <w:trHeight w:val="67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FE4DC0A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19DA568F" w14:textId="77777777" w:rsidR="004376A9" w:rsidRPr="003950B5" w:rsidRDefault="004376A9" w:rsidP="0043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 xml:space="preserve">Работа над ошибками. </w:t>
            </w:r>
          </w:p>
          <w:p w14:paraId="68376724" w14:textId="77777777" w:rsidR="004376A9" w:rsidRPr="003950B5" w:rsidRDefault="004376A9" w:rsidP="004376A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Орфографический и пунктуационный практикум.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07CBCF3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C698D32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385A859D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0,25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4B8B2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E4448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BBE39CC" w14:textId="77777777" w:rsidR="004376A9" w:rsidRPr="003950B5" w:rsidRDefault="000E3685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6" w:history="1">
              <w:r w:rsidR="004376A9" w:rsidRPr="003950B5">
                <w:rPr>
                  <w:rStyle w:val="a9"/>
                  <w:sz w:val="24"/>
                  <w:szCs w:val="24"/>
                </w:rPr>
                <w:t>https://slovarozhegova.ru/</w:t>
              </w:r>
            </w:hyperlink>
            <w:r w:rsidR="004376A9"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Толковый словарь Ожегова онлайн</w:t>
            </w:r>
          </w:p>
        </w:tc>
      </w:tr>
      <w:tr w:rsidR="004376A9" w:rsidRPr="003950B5" w14:paraId="6DCF51F3" w14:textId="77777777" w:rsidTr="004376A9">
        <w:trPr>
          <w:trHeight w:val="7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EA73526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FAEE9DD" w14:textId="77777777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Повторение.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44EB52E" w14:textId="77777777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950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5A895CC8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62B951E6" w14:textId="77777777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A87DE4F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9688345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44547B0" w14:textId="77777777" w:rsidR="004376A9" w:rsidRDefault="000E3685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7" w:history="1">
              <w:r w:rsidR="004376A9" w:rsidRPr="003950B5">
                <w:rPr>
                  <w:rStyle w:val="a9"/>
                  <w:sz w:val="24"/>
                  <w:szCs w:val="24"/>
                </w:rPr>
                <w:t>https://slovarozhegova.ru/</w:t>
              </w:r>
            </w:hyperlink>
            <w:r w:rsidR="004376A9" w:rsidRPr="003950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Толковый словарь Ожегова онлайн</w:t>
            </w:r>
          </w:p>
          <w:p w14:paraId="4980D099" w14:textId="22B8E7B3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376A9" w:rsidRPr="003950B5" w14:paraId="633405DF" w14:textId="77777777" w:rsidTr="004376A9">
        <w:trPr>
          <w:trHeight w:val="450"/>
        </w:trPr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E857A3D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1AF607B" w14:textId="08FAF07D" w:rsidR="004376A9" w:rsidRPr="003950B5" w:rsidRDefault="004376A9" w:rsidP="004376A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50B5">
              <w:rPr>
                <w:rFonts w:ascii="Times New Roman" w:hAnsi="Times New Roman" w:cs="Times New Roman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0154538" w14:textId="623B3795" w:rsidR="004376A9" w:rsidRPr="003950B5" w:rsidRDefault="004376A9" w:rsidP="004376A9">
            <w:pPr>
              <w:autoSpaceDE w:val="0"/>
              <w:autoSpaceDN w:val="0"/>
              <w:spacing w:before="98" w:after="0" w:line="240" w:lineRule="auto"/>
              <w:ind w:left="7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7B0D5CF7" w14:textId="034DC55F" w:rsidR="004376A9" w:rsidRPr="003950B5" w:rsidRDefault="002762FD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4AB47806" w14:textId="1FBE3A33" w:rsidR="004376A9" w:rsidRPr="003950B5" w:rsidRDefault="004376A9" w:rsidP="004376A9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D679C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C6E96" w14:textId="77777777" w:rsidR="004376A9" w:rsidRPr="003950B5" w:rsidRDefault="004376A9" w:rsidP="004376A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64" w:type="dxa"/>
              <w:left w:w="64" w:type="dxa"/>
              <w:bottom w:w="64" w:type="dxa"/>
              <w:right w:w="64" w:type="dxa"/>
            </w:tcMar>
          </w:tcPr>
          <w:p w14:paraId="0B9B6310" w14:textId="77777777" w:rsidR="004376A9" w:rsidRDefault="004376A9" w:rsidP="004376A9">
            <w:pPr>
              <w:spacing w:after="0" w:line="240" w:lineRule="auto"/>
              <w:jc w:val="both"/>
            </w:pPr>
          </w:p>
        </w:tc>
      </w:tr>
    </w:tbl>
    <w:p w14:paraId="4AA6ED85" w14:textId="4831BE67" w:rsidR="006764FF" w:rsidRPr="00772F10" w:rsidRDefault="006764FF" w:rsidP="004376A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B686618" w14:textId="7B0E4307" w:rsidR="0035225B" w:rsidRDefault="0035225B" w:rsidP="006764FF">
      <w:pPr>
        <w:rPr>
          <w:rFonts w:ascii="Times New Roman" w:hAnsi="Times New Roman" w:cs="Times New Roman"/>
          <w:sz w:val="24"/>
          <w:szCs w:val="24"/>
          <w:lang w:val="tt-RU"/>
        </w:rPr>
      </w:pPr>
    </w:p>
    <w:p w14:paraId="645F6E7D" w14:textId="77777777" w:rsidR="0035225B" w:rsidRPr="009174B1" w:rsidRDefault="0035225B" w:rsidP="0035225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174B1">
        <w:rPr>
          <w:rFonts w:ascii="Times New Roman" w:hAnsi="Times New Roman" w:cs="Times New Roman"/>
          <w:b/>
          <w:sz w:val="24"/>
          <w:szCs w:val="24"/>
        </w:rPr>
        <w:lastRenderedPageBreak/>
        <w:t>Лист корректировки</w:t>
      </w:r>
    </w:p>
    <w:p w14:paraId="3C1E8C39" w14:textId="61BE59FD" w:rsidR="0035225B" w:rsidRPr="009174B1" w:rsidRDefault="0035225B" w:rsidP="0035225B">
      <w:pPr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  <w:r w:rsidR="004376A9">
        <w:rPr>
          <w:rFonts w:ascii="Times New Roman" w:hAnsi="Times New Roman" w:cs="Times New Roman"/>
          <w:b/>
          <w:sz w:val="24"/>
          <w:szCs w:val="24"/>
        </w:rPr>
        <w:t xml:space="preserve">    по родному русскому языку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6"/>
        <w:gridCol w:w="5700"/>
        <w:gridCol w:w="1843"/>
        <w:gridCol w:w="4536"/>
        <w:gridCol w:w="1665"/>
      </w:tblGrid>
      <w:tr w:rsidR="0035225B" w:rsidRPr="009174B1" w14:paraId="7AD903E8" w14:textId="77777777" w:rsidTr="004376A9">
        <w:tc>
          <w:tcPr>
            <w:tcW w:w="816" w:type="dxa"/>
            <w:shd w:val="clear" w:color="auto" w:fill="auto"/>
          </w:tcPr>
          <w:p w14:paraId="7AF6463D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4B1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5700" w:type="dxa"/>
            <w:shd w:val="clear" w:color="auto" w:fill="auto"/>
          </w:tcPr>
          <w:p w14:paraId="54F182B4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4B1">
              <w:rPr>
                <w:rFonts w:ascii="Times New Roman" w:hAnsi="Times New Roman" w:cs="Times New Roman"/>
                <w:sz w:val="24"/>
                <w:szCs w:val="24"/>
              </w:rPr>
              <w:t xml:space="preserve">Название темы, раздела </w:t>
            </w:r>
          </w:p>
        </w:tc>
        <w:tc>
          <w:tcPr>
            <w:tcW w:w="1843" w:type="dxa"/>
            <w:shd w:val="clear" w:color="auto" w:fill="auto"/>
          </w:tcPr>
          <w:p w14:paraId="503006A3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4B1">
              <w:rPr>
                <w:rFonts w:ascii="Times New Roman" w:hAnsi="Times New Roman" w:cs="Times New Roman"/>
                <w:sz w:val="24"/>
                <w:szCs w:val="24"/>
              </w:rPr>
              <w:t>Дата проведения по плану</w:t>
            </w:r>
          </w:p>
        </w:tc>
        <w:tc>
          <w:tcPr>
            <w:tcW w:w="4536" w:type="dxa"/>
            <w:shd w:val="clear" w:color="auto" w:fill="auto"/>
          </w:tcPr>
          <w:p w14:paraId="5D7B6D7C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4B1">
              <w:rPr>
                <w:rFonts w:ascii="Times New Roman" w:hAnsi="Times New Roman" w:cs="Times New Roman"/>
                <w:sz w:val="24"/>
                <w:szCs w:val="24"/>
              </w:rPr>
              <w:t xml:space="preserve">Причина корректировки </w:t>
            </w:r>
          </w:p>
        </w:tc>
        <w:tc>
          <w:tcPr>
            <w:tcW w:w="1665" w:type="dxa"/>
            <w:shd w:val="clear" w:color="auto" w:fill="auto"/>
          </w:tcPr>
          <w:p w14:paraId="632418D1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174B1">
              <w:rPr>
                <w:rFonts w:ascii="Times New Roman" w:hAnsi="Times New Roman" w:cs="Times New Roman"/>
                <w:sz w:val="24"/>
                <w:szCs w:val="24"/>
              </w:rPr>
              <w:t>Дата внесения изменения и проведения по факту</w:t>
            </w:r>
          </w:p>
        </w:tc>
      </w:tr>
      <w:tr w:rsidR="0035225B" w:rsidRPr="009174B1" w14:paraId="22DE1A43" w14:textId="77777777" w:rsidTr="004376A9">
        <w:tc>
          <w:tcPr>
            <w:tcW w:w="816" w:type="dxa"/>
            <w:shd w:val="clear" w:color="auto" w:fill="auto"/>
          </w:tcPr>
          <w:p w14:paraId="7277D064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14:paraId="798288EE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FCC155D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735C50D9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14:paraId="37967A49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25B" w:rsidRPr="009174B1" w14:paraId="201588E8" w14:textId="77777777" w:rsidTr="004376A9">
        <w:tc>
          <w:tcPr>
            <w:tcW w:w="816" w:type="dxa"/>
            <w:shd w:val="clear" w:color="auto" w:fill="auto"/>
          </w:tcPr>
          <w:p w14:paraId="3DA24AB7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14:paraId="1619282C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E26E3B8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14FAEB7A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14:paraId="792874CB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25B" w:rsidRPr="009174B1" w14:paraId="56EA3B5D" w14:textId="77777777" w:rsidTr="004376A9">
        <w:tc>
          <w:tcPr>
            <w:tcW w:w="816" w:type="dxa"/>
            <w:shd w:val="clear" w:color="auto" w:fill="auto"/>
          </w:tcPr>
          <w:p w14:paraId="7531FB2E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14:paraId="197DF7D1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098DA2E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52F6D49A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14:paraId="6246F322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25B" w:rsidRPr="009174B1" w14:paraId="3191D2EB" w14:textId="77777777" w:rsidTr="004376A9">
        <w:tc>
          <w:tcPr>
            <w:tcW w:w="816" w:type="dxa"/>
            <w:shd w:val="clear" w:color="auto" w:fill="auto"/>
          </w:tcPr>
          <w:p w14:paraId="72F43AB8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14:paraId="1E7DA02E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476B796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696DDC24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14:paraId="36A34B70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25B" w:rsidRPr="009174B1" w14:paraId="08A46050" w14:textId="77777777" w:rsidTr="004376A9">
        <w:tc>
          <w:tcPr>
            <w:tcW w:w="816" w:type="dxa"/>
            <w:shd w:val="clear" w:color="auto" w:fill="auto"/>
          </w:tcPr>
          <w:p w14:paraId="425542EF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14:paraId="5BF5A230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795C03B2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5A06B1F5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14:paraId="4DE5EC3B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25B" w:rsidRPr="009174B1" w14:paraId="7D02B95B" w14:textId="77777777" w:rsidTr="004376A9">
        <w:tc>
          <w:tcPr>
            <w:tcW w:w="816" w:type="dxa"/>
            <w:shd w:val="clear" w:color="auto" w:fill="auto"/>
          </w:tcPr>
          <w:p w14:paraId="250F9E7A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14:paraId="633F77C0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14E1DAE4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37972403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14:paraId="3C4D4FFF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25B" w:rsidRPr="009174B1" w14:paraId="084911E2" w14:textId="77777777" w:rsidTr="004376A9">
        <w:tc>
          <w:tcPr>
            <w:tcW w:w="816" w:type="dxa"/>
            <w:shd w:val="clear" w:color="auto" w:fill="auto"/>
          </w:tcPr>
          <w:p w14:paraId="6C8DE273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14:paraId="1A354280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0844F18F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57F3B23F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14:paraId="3B09F6AD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25B" w:rsidRPr="009174B1" w14:paraId="1176D713" w14:textId="77777777" w:rsidTr="004376A9">
        <w:tc>
          <w:tcPr>
            <w:tcW w:w="816" w:type="dxa"/>
            <w:shd w:val="clear" w:color="auto" w:fill="auto"/>
          </w:tcPr>
          <w:p w14:paraId="763FC611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14:paraId="079E7882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6581D04B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4020A882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14:paraId="3FED6635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25B" w:rsidRPr="009174B1" w14:paraId="5F19777E" w14:textId="77777777" w:rsidTr="004376A9">
        <w:tc>
          <w:tcPr>
            <w:tcW w:w="816" w:type="dxa"/>
            <w:shd w:val="clear" w:color="auto" w:fill="auto"/>
          </w:tcPr>
          <w:p w14:paraId="1725A2E3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14:paraId="19E68DAC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3CD5C398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6FBD7C53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14:paraId="535781C0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25B" w:rsidRPr="009174B1" w14:paraId="79107273" w14:textId="77777777" w:rsidTr="004376A9">
        <w:tc>
          <w:tcPr>
            <w:tcW w:w="816" w:type="dxa"/>
            <w:shd w:val="clear" w:color="auto" w:fill="auto"/>
          </w:tcPr>
          <w:p w14:paraId="6F0A0752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14:paraId="6EC7B9DD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7F3254D5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48ED71D4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14:paraId="5834B4FF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25B" w:rsidRPr="009174B1" w14:paraId="23E6FB3B" w14:textId="77777777" w:rsidTr="004376A9">
        <w:tc>
          <w:tcPr>
            <w:tcW w:w="816" w:type="dxa"/>
            <w:shd w:val="clear" w:color="auto" w:fill="auto"/>
          </w:tcPr>
          <w:p w14:paraId="0703A17D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14:paraId="3156E7B1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6E033C60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0D302F3B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14:paraId="0C90A3C2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25B" w:rsidRPr="009174B1" w14:paraId="2D6758EE" w14:textId="77777777" w:rsidTr="004376A9">
        <w:tc>
          <w:tcPr>
            <w:tcW w:w="816" w:type="dxa"/>
            <w:shd w:val="clear" w:color="auto" w:fill="auto"/>
          </w:tcPr>
          <w:p w14:paraId="6F40D149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14:paraId="24A9C8F8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08F97DB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3FC16428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14:paraId="792C23D3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25B" w:rsidRPr="009174B1" w14:paraId="6C5ED85D" w14:textId="77777777" w:rsidTr="004376A9">
        <w:tc>
          <w:tcPr>
            <w:tcW w:w="816" w:type="dxa"/>
            <w:shd w:val="clear" w:color="auto" w:fill="auto"/>
          </w:tcPr>
          <w:p w14:paraId="70CB5EED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14:paraId="45059A57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02FED958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05E4C15D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14:paraId="33DACFB3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25B" w:rsidRPr="009174B1" w14:paraId="5CD488D2" w14:textId="77777777" w:rsidTr="004376A9">
        <w:tc>
          <w:tcPr>
            <w:tcW w:w="816" w:type="dxa"/>
            <w:shd w:val="clear" w:color="auto" w:fill="auto"/>
          </w:tcPr>
          <w:p w14:paraId="0D9F4A48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14:paraId="32F169F9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727B49AC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7EC651FA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14:paraId="1943E5D3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25B" w:rsidRPr="009174B1" w14:paraId="5D6CB25B" w14:textId="77777777" w:rsidTr="004376A9">
        <w:tc>
          <w:tcPr>
            <w:tcW w:w="816" w:type="dxa"/>
            <w:shd w:val="clear" w:color="auto" w:fill="auto"/>
          </w:tcPr>
          <w:p w14:paraId="6091D0D4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14:paraId="55054E79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47A062A8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6EF593AE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14:paraId="5E2F7372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25B" w:rsidRPr="009174B1" w14:paraId="1B139C90" w14:textId="77777777" w:rsidTr="004376A9">
        <w:tc>
          <w:tcPr>
            <w:tcW w:w="816" w:type="dxa"/>
            <w:shd w:val="clear" w:color="auto" w:fill="auto"/>
          </w:tcPr>
          <w:p w14:paraId="2E033403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14:paraId="4BEF2098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FC24854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4B5D8193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14:paraId="5D40D40B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25B" w:rsidRPr="009174B1" w14:paraId="5AC67B1D" w14:textId="77777777" w:rsidTr="004376A9">
        <w:tc>
          <w:tcPr>
            <w:tcW w:w="816" w:type="dxa"/>
            <w:shd w:val="clear" w:color="auto" w:fill="auto"/>
          </w:tcPr>
          <w:p w14:paraId="5A6A0FBC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14:paraId="31EA8DD1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0E4F61B2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1663AA2E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14:paraId="08846940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25B" w:rsidRPr="009174B1" w14:paraId="1BEF28E4" w14:textId="77777777" w:rsidTr="004376A9">
        <w:tc>
          <w:tcPr>
            <w:tcW w:w="816" w:type="dxa"/>
            <w:shd w:val="clear" w:color="auto" w:fill="auto"/>
          </w:tcPr>
          <w:p w14:paraId="0B6DF097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14:paraId="13B3774C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66F4590D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47093BA3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14:paraId="4841B5FB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25B" w:rsidRPr="009174B1" w14:paraId="0872C1A3" w14:textId="77777777" w:rsidTr="004376A9">
        <w:tc>
          <w:tcPr>
            <w:tcW w:w="816" w:type="dxa"/>
            <w:shd w:val="clear" w:color="auto" w:fill="auto"/>
          </w:tcPr>
          <w:p w14:paraId="410069FA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14:paraId="47EE69AC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2058BAC3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07018510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14:paraId="605A6F75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225B" w:rsidRPr="009174B1" w14:paraId="6261572C" w14:textId="77777777" w:rsidTr="004376A9">
        <w:tc>
          <w:tcPr>
            <w:tcW w:w="816" w:type="dxa"/>
            <w:shd w:val="clear" w:color="auto" w:fill="auto"/>
          </w:tcPr>
          <w:p w14:paraId="357B2D6F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00" w:type="dxa"/>
            <w:shd w:val="clear" w:color="auto" w:fill="auto"/>
          </w:tcPr>
          <w:p w14:paraId="518ABD09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shd w:val="clear" w:color="auto" w:fill="auto"/>
          </w:tcPr>
          <w:p w14:paraId="5282E792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14:paraId="02FABC10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5" w:type="dxa"/>
            <w:shd w:val="clear" w:color="auto" w:fill="auto"/>
          </w:tcPr>
          <w:p w14:paraId="680D5421" w14:textId="77777777" w:rsidR="0035225B" w:rsidRPr="009174B1" w:rsidRDefault="0035225B" w:rsidP="004376A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11057A" w14:textId="77777777" w:rsidR="0035225B" w:rsidRPr="0035225B" w:rsidRDefault="0035225B" w:rsidP="006764FF">
      <w:pPr>
        <w:rPr>
          <w:rFonts w:ascii="Times New Roman" w:hAnsi="Times New Roman" w:cs="Times New Roman"/>
          <w:sz w:val="24"/>
          <w:szCs w:val="24"/>
        </w:rPr>
      </w:pPr>
    </w:p>
    <w:sectPr w:rsidR="0035225B" w:rsidRPr="0035225B" w:rsidSect="003A1E50">
      <w:footerReference w:type="default" r:id="rId68"/>
      <w:pgSz w:w="16838" w:h="11906" w:orient="landscape"/>
      <w:pgMar w:top="1134" w:right="67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D239F2" w14:textId="77777777" w:rsidR="000E3685" w:rsidRDefault="000E3685" w:rsidP="003A1E50">
      <w:pPr>
        <w:spacing w:after="0" w:line="240" w:lineRule="auto"/>
      </w:pPr>
      <w:r>
        <w:separator/>
      </w:r>
    </w:p>
  </w:endnote>
  <w:endnote w:type="continuationSeparator" w:id="0">
    <w:p w14:paraId="5377183A" w14:textId="77777777" w:rsidR="000E3685" w:rsidRDefault="000E3685" w:rsidP="003A1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nion Pro SmBd Cy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nion Pro SmB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5129926"/>
      <w:docPartObj>
        <w:docPartGallery w:val="Page Numbers (Bottom of Page)"/>
        <w:docPartUnique/>
      </w:docPartObj>
    </w:sdtPr>
    <w:sdtEndPr/>
    <w:sdtContent>
      <w:p w14:paraId="4B15E15A" w14:textId="7527719C" w:rsidR="004376A9" w:rsidRDefault="004376A9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762FD">
          <w:rPr>
            <w:noProof/>
          </w:rPr>
          <w:t>11</w:t>
        </w:r>
        <w:r>
          <w:fldChar w:fldCharType="end"/>
        </w:r>
      </w:p>
    </w:sdtContent>
  </w:sdt>
  <w:p w14:paraId="41BC6A23" w14:textId="77777777" w:rsidR="004376A9" w:rsidRDefault="004376A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218656" w14:textId="77777777" w:rsidR="000E3685" w:rsidRDefault="000E3685" w:rsidP="003A1E50">
      <w:pPr>
        <w:spacing w:after="0" w:line="240" w:lineRule="auto"/>
      </w:pPr>
      <w:r>
        <w:separator/>
      </w:r>
    </w:p>
  </w:footnote>
  <w:footnote w:type="continuationSeparator" w:id="0">
    <w:p w14:paraId="35AC56D2" w14:textId="77777777" w:rsidR="000E3685" w:rsidRDefault="000E3685" w:rsidP="003A1E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8E8"/>
    <w:rsid w:val="000305FE"/>
    <w:rsid w:val="000456D5"/>
    <w:rsid w:val="00066DD5"/>
    <w:rsid w:val="000720AE"/>
    <w:rsid w:val="000941F0"/>
    <w:rsid w:val="00094E9F"/>
    <w:rsid w:val="000C44C2"/>
    <w:rsid w:val="000C5916"/>
    <w:rsid w:val="000C6B0C"/>
    <w:rsid w:val="000E3685"/>
    <w:rsid w:val="00146648"/>
    <w:rsid w:val="001479C1"/>
    <w:rsid w:val="00147FD4"/>
    <w:rsid w:val="001662A0"/>
    <w:rsid w:val="001C4B5D"/>
    <w:rsid w:val="001D46FE"/>
    <w:rsid w:val="001E0596"/>
    <w:rsid w:val="001F40C2"/>
    <w:rsid w:val="00250942"/>
    <w:rsid w:val="0026550C"/>
    <w:rsid w:val="0026642F"/>
    <w:rsid w:val="002762FD"/>
    <w:rsid w:val="00280F13"/>
    <w:rsid w:val="00291BD0"/>
    <w:rsid w:val="002E7AE4"/>
    <w:rsid w:val="00320BDF"/>
    <w:rsid w:val="0034084F"/>
    <w:rsid w:val="00340A11"/>
    <w:rsid w:val="00347216"/>
    <w:rsid w:val="0035225B"/>
    <w:rsid w:val="0036249F"/>
    <w:rsid w:val="00384C36"/>
    <w:rsid w:val="00385363"/>
    <w:rsid w:val="0038604A"/>
    <w:rsid w:val="003A0142"/>
    <w:rsid w:val="003A1E50"/>
    <w:rsid w:val="003A1FBD"/>
    <w:rsid w:val="003A5984"/>
    <w:rsid w:val="003A5DF2"/>
    <w:rsid w:val="003A745E"/>
    <w:rsid w:val="003C4D78"/>
    <w:rsid w:val="003D2443"/>
    <w:rsid w:val="00410C11"/>
    <w:rsid w:val="004376A9"/>
    <w:rsid w:val="004925F0"/>
    <w:rsid w:val="004B6552"/>
    <w:rsid w:val="004C0D76"/>
    <w:rsid w:val="004E50EA"/>
    <w:rsid w:val="004F14B0"/>
    <w:rsid w:val="005037A8"/>
    <w:rsid w:val="00544E09"/>
    <w:rsid w:val="0056664C"/>
    <w:rsid w:val="005D0284"/>
    <w:rsid w:val="005D397D"/>
    <w:rsid w:val="00600556"/>
    <w:rsid w:val="006025E8"/>
    <w:rsid w:val="00603AD2"/>
    <w:rsid w:val="006251BA"/>
    <w:rsid w:val="0065745F"/>
    <w:rsid w:val="00672853"/>
    <w:rsid w:val="006764FF"/>
    <w:rsid w:val="00685A42"/>
    <w:rsid w:val="00686424"/>
    <w:rsid w:val="00695476"/>
    <w:rsid w:val="00695DF8"/>
    <w:rsid w:val="006C2D59"/>
    <w:rsid w:val="006C3A5F"/>
    <w:rsid w:val="006D19C2"/>
    <w:rsid w:val="007000D3"/>
    <w:rsid w:val="00731533"/>
    <w:rsid w:val="00772F10"/>
    <w:rsid w:val="007B5B04"/>
    <w:rsid w:val="007C1D3F"/>
    <w:rsid w:val="007D18E8"/>
    <w:rsid w:val="00812E13"/>
    <w:rsid w:val="008133F5"/>
    <w:rsid w:val="008301A0"/>
    <w:rsid w:val="008354FE"/>
    <w:rsid w:val="00852A6B"/>
    <w:rsid w:val="008965BC"/>
    <w:rsid w:val="00896D30"/>
    <w:rsid w:val="008A2378"/>
    <w:rsid w:val="008C1D04"/>
    <w:rsid w:val="008C2ED6"/>
    <w:rsid w:val="00910900"/>
    <w:rsid w:val="00952D47"/>
    <w:rsid w:val="009545CC"/>
    <w:rsid w:val="00967E33"/>
    <w:rsid w:val="00970624"/>
    <w:rsid w:val="0097198A"/>
    <w:rsid w:val="00980423"/>
    <w:rsid w:val="009918D2"/>
    <w:rsid w:val="009B4564"/>
    <w:rsid w:val="009D50DB"/>
    <w:rsid w:val="00A065B1"/>
    <w:rsid w:val="00A21334"/>
    <w:rsid w:val="00A2219F"/>
    <w:rsid w:val="00A72709"/>
    <w:rsid w:val="00A7663C"/>
    <w:rsid w:val="00AB1BC9"/>
    <w:rsid w:val="00AC4254"/>
    <w:rsid w:val="00AE0A35"/>
    <w:rsid w:val="00AF3CF3"/>
    <w:rsid w:val="00B102CC"/>
    <w:rsid w:val="00B126AD"/>
    <w:rsid w:val="00B12F8C"/>
    <w:rsid w:val="00B14EDD"/>
    <w:rsid w:val="00B25751"/>
    <w:rsid w:val="00B458E5"/>
    <w:rsid w:val="00B55053"/>
    <w:rsid w:val="00BC494A"/>
    <w:rsid w:val="00BD16B8"/>
    <w:rsid w:val="00C433FC"/>
    <w:rsid w:val="00C55A40"/>
    <w:rsid w:val="00C93FF4"/>
    <w:rsid w:val="00CB4D26"/>
    <w:rsid w:val="00CC480A"/>
    <w:rsid w:val="00D40B69"/>
    <w:rsid w:val="00D44CE3"/>
    <w:rsid w:val="00D73B49"/>
    <w:rsid w:val="00D8317E"/>
    <w:rsid w:val="00DA49F4"/>
    <w:rsid w:val="00E02A13"/>
    <w:rsid w:val="00E76D95"/>
    <w:rsid w:val="00EA1E7F"/>
    <w:rsid w:val="00EA2104"/>
    <w:rsid w:val="00EA6AAC"/>
    <w:rsid w:val="00EC524D"/>
    <w:rsid w:val="00ED4A3B"/>
    <w:rsid w:val="00F024AD"/>
    <w:rsid w:val="00F02636"/>
    <w:rsid w:val="00F05BA6"/>
    <w:rsid w:val="00F05E85"/>
    <w:rsid w:val="00F13428"/>
    <w:rsid w:val="00F46116"/>
    <w:rsid w:val="00F72DE1"/>
    <w:rsid w:val="00F751F4"/>
    <w:rsid w:val="00F845FD"/>
    <w:rsid w:val="00FC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BC71C"/>
  <w15:docId w15:val="{84E79BED-45EF-437B-A7BE-893B6A512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D04"/>
  </w:style>
  <w:style w:type="paragraph" w:styleId="1">
    <w:name w:val="heading 1"/>
    <w:basedOn w:val="a"/>
    <w:link w:val="10"/>
    <w:uiPriority w:val="9"/>
    <w:qFormat/>
    <w:rsid w:val="006C3A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C3A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C3A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3A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C3A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C3A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C3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3A5F"/>
    <w:rPr>
      <w:b/>
      <w:bCs/>
    </w:rPr>
  </w:style>
  <w:style w:type="character" w:customStyle="1" w:styleId="widgetinline">
    <w:name w:val="_widgetinline"/>
    <w:basedOn w:val="a0"/>
    <w:rsid w:val="006C3A5F"/>
  </w:style>
  <w:style w:type="table" w:styleId="a5">
    <w:name w:val="Table Grid"/>
    <w:basedOn w:val="a1"/>
    <w:uiPriority w:val="59"/>
    <w:rsid w:val="008C1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97198A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8301A0"/>
    <w:pPr>
      <w:spacing w:after="4" w:line="252" w:lineRule="auto"/>
      <w:ind w:left="720" w:hanging="237"/>
      <w:contextualSpacing/>
      <w:jc w:val="both"/>
    </w:pPr>
    <w:rPr>
      <w:rFonts w:ascii="Times New Roman" w:eastAsia="Times New Roman" w:hAnsi="Times New Roman" w:cs="Times New Roman"/>
      <w:color w:val="231F20"/>
      <w:sz w:val="20"/>
      <w:lang w:eastAsia="ru-RU"/>
    </w:rPr>
  </w:style>
  <w:style w:type="character" w:styleId="a9">
    <w:name w:val="Hyperlink"/>
    <w:basedOn w:val="a0"/>
    <w:uiPriority w:val="99"/>
    <w:unhideWhenUsed/>
    <w:rsid w:val="008301A0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3A1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A1E50"/>
  </w:style>
  <w:style w:type="paragraph" w:styleId="ac">
    <w:name w:val="footer"/>
    <w:basedOn w:val="a"/>
    <w:link w:val="ad"/>
    <w:uiPriority w:val="99"/>
    <w:unhideWhenUsed/>
    <w:rsid w:val="003A1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A1E50"/>
  </w:style>
  <w:style w:type="paragraph" w:styleId="ae">
    <w:name w:val="Balloon Text"/>
    <w:basedOn w:val="a"/>
    <w:link w:val="af"/>
    <w:uiPriority w:val="99"/>
    <w:semiHidden/>
    <w:unhideWhenUsed/>
    <w:rsid w:val="00F134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13428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5"/>
    <w:uiPriority w:val="59"/>
    <w:rsid w:val="00772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rsid w:val="00772F10"/>
  </w:style>
  <w:style w:type="paragraph" w:styleId="21">
    <w:name w:val="Body Text Indent 2"/>
    <w:basedOn w:val="a"/>
    <w:link w:val="22"/>
    <w:rsid w:val="00772F10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72F10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1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3652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73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1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9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2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3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8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0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42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5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21366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63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5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4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4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4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1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32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3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8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9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17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0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9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3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7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89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74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55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60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3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7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7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15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0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7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1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4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0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6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2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2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4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6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02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35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2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7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04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9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3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4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4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9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9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96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3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7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3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38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51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64379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2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7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0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4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03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7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8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9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49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9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0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4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9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8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20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8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2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03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1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7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6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3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0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0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0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19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66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0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30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86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1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0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64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8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0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85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8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0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9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9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1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5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7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1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7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7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7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3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93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5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1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0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9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60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9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0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9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82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7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6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69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8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1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0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8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8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5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71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1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0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2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4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8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0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33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5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1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9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0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4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0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2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6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1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6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26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4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3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8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90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1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8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19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00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8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4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8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64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3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7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7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1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95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2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63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15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51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5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40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9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8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25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4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7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55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66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82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9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1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8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0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1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9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8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7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5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4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73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8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67057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34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text.ru/spelling" TargetMode="External"/><Relationship Id="rId21" Type="http://schemas.openxmlformats.org/officeDocument/2006/relationships/hyperlink" Target="http://www.edu.ru/modules.php" TargetMode="External"/><Relationship Id="rId42" Type="http://schemas.openxmlformats.org/officeDocument/2006/relationships/hyperlink" Target="http://learning-russian.gramota.ru/" TargetMode="External"/><Relationship Id="rId47" Type="http://schemas.openxmlformats.org/officeDocument/2006/relationships/hyperlink" Target="http://likbez.spb.ru/" TargetMode="External"/><Relationship Id="rId63" Type="http://schemas.openxmlformats.org/officeDocument/2006/relationships/hyperlink" Target="http://www.gramota.ru/" TargetMode="External"/><Relationship Id="rId68" Type="http://schemas.openxmlformats.org/officeDocument/2006/relationships/footer" Target="footer1.xml"/><Relationship Id="rId7" Type="http://schemas.openxmlformats.org/officeDocument/2006/relationships/hyperlink" Target="http://www.edu.ru/modules.php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www.google.com/url?q=https://nsportal.ru/shkola/russkiy-yazyk/library/2018/08/01/zaimstvovannaya-leksika-v-russkom-yazyke&amp;sa=D&amp;source=editors&amp;ust=1635493737354000&amp;usg=AOvVaw1F4C0J7cC7MccUOF0Ksi8A" TargetMode="External"/><Relationship Id="rId29" Type="http://schemas.openxmlformats.org/officeDocument/2006/relationships/hyperlink" Target="https://www.google.com/url?q=https://nsportal.ru/shkola/rodnoy-yazyk-i-literatura/library/2021/02/22/konspekt-uroka-po-rodnomu-russkomu-yazyku-v-9&amp;sa=D&amp;source=editors&amp;ust=1635493737393000&amp;usg=AOvVaw0zRadE20jTcWqJ4uo0uQEI" TargetMode="External"/><Relationship Id="rId11" Type="http://schemas.openxmlformats.org/officeDocument/2006/relationships/hyperlink" Target="http://www.edu.ru/modules.php" TargetMode="External"/><Relationship Id="rId24" Type="http://schemas.openxmlformats.org/officeDocument/2006/relationships/hyperlink" Target="https://slovarozhegova.ru/" TargetMode="External"/><Relationship Id="rId32" Type="http://schemas.openxmlformats.org/officeDocument/2006/relationships/hyperlink" Target="http://www.philology.ru/" TargetMode="External"/><Relationship Id="rId37" Type="http://schemas.openxmlformats.org/officeDocument/2006/relationships/hyperlink" Target="https://text.ru/spelling" TargetMode="External"/><Relationship Id="rId40" Type="http://schemas.openxmlformats.org/officeDocument/2006/relationships/hyperlink" Target="https://text.ru/spelling" TargetMode="External"/><Relationship Id="rId45" Type="http://schemas.openxmlformats.org/officeDocument/2006/relationships/hyperlink" Target="https://www.google.com/url?q=https://nsportal.ru/shkola/russkiy-yazyk/library/2015/07/02/konspekt-uroka-po-teme-obrashchenie-funktsii-obrashcheniya-v&amp;sa=D&amp;source=editors&amp;ust=1635493737208000&amp;usg=AOvVaw2IwlllNWSBY0bzZHsCvyiw" TargetMode="External"/><Relationship Id="rId53" Type="http://schemas.openxmlformats.org/officeDocument/2006/relationships/hyperlink" Target="https://www.google.com/url?q=https://edu.skysmart.ru/homework/new/888&amp;sa=D&amp;source=editors&amp;ust=1635493737451000&amp;usg=AOvVaw2ePCfdg5p7ZvezlatX9aU3" TargetMode="External"/><Relationship Id="rId58" Type="http://schemas.openxmlformats.org/officeDocument/2006/relationships/hyperlink" Target="https://www.google.com/url?q=https://nsportal.ru/shkola/russkiy-yazyk/library/2019/03/24/tema-stili-rechi-upotreblenie-ih-v-razgovornoy-rechi-i-v&amp;sa=D&amp;source=editors&amp;ust=1635493737294000&amp;usg=AOvVaw3t_ac0cXxaM9VkyoHH1lEi" TargetMode="External"/><Relationship Id="rId66" Type="http://schemas.openxmlformats.org/officeDocument/2006/relationships/hyperlink" Target="https://slovarozhegova.ru/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www.google.com/url?q=https://nsportal.ru/shkola/russkiy-yazyk/library/2019/11/21/publitsisticheskiy-stil&amp;sa=D&amp;source=editors&amp;ust=1635493737476000&amp;usg=AOvVaw2t4U_BikYg9XYnrryqNrUa" TargetMode="External"/><Relationship Id="rId19" Type="http://schemas.openxmlformats.org/officeDocument/2006/relationships/hyperlink" Target="https://www.google.com/url?q=https://nsportal.ru/ap/library/drugoe/2018/10/11/issledovatelskaya-rabota-novye-znacheniya-staryh-slov&amp;sa=D&amp;source=editors&amp;ust=1635493737365000&amp;usg=AOvVaw0WF3VyTQnHHVpd7TaJd6OD" TargetMode="External"/><Relationship Id="rId14" Type="http://schemas.openxmlformats.org/officeDocument/2006/relationships/hyperlink" Target="https://www.google.com/url?q=https://nsportal.ru/shkola/materialy-metodicheskikh-obedinenii/library/2014/01/17/osnovnye-tendentsii-v-razvitii&amp;sa=D&amp;source=editors&amp;ust=1635493737346000&amp;usg=AOvVaw3Jy_M4at-1gVEYLu4IuOpQ" TargetMode="External"/><Relationship Id="rId22" Type="http://schemas.openxmlformats.org/officeDocument/2006/relationships/hyperlink" Target="http://slova.ndo.ru/" TargetMode="External"/><Relationship Id="rId27" Type="http://schemas.openxmlformats.org/officeDocument/2006/relationships/hyperlink" Target="https://www.google.com/url?q=https://nsportal.ru/shkola/russkiy-yazyk/library/2016/12/02/osnovnye-proiznositelnye-normy-sovremennogo-russkogo-yazyka&amp;sa=D&amp;source=editors&amp;ust=1635493737378000&amp;usg=AOvVaw3YBkWLQvMjdnBJ16ZOCdRv" TargetMode="External"/><Relationship Id="rId30" Type="http://schemas.openxmlformats.org/officeDocument/2006/relationships/hyperlink" Target="http://spravka.gramota.ru/" TargetMode="External"/><Relationship Id="rId35" Type="http://schemas.openxmlformats.org/officeDocument/2006/relationships/hyperlink" Target="http://www.stihi-rus.ru/pravila.htm" TargetMode="External"/><Relationship Id="rId43" Type="http://schemas.openxmlformats.org/officeDocument/2006/relationships/hyperlink" Target="http://www.gramota.ru/" TargetMode="External"/><Relationship Id="rId48" Type="http://schemas.openxmlformats.org/officeDocument/2006/relationships/hyperlink" Target="http://www.stihi-rus.ru/pravila.htm" TargetMode="External"/><Relationship Id="rId56" Type="http://schemas.openxmlformats.org/officeDocument/2006/relationships/hyperlink" Target="https://www.google.com/url?q=https://nsportal.ru/shkola/russkiy-yazyk/library/2012/08/03/prezentatsiya-po-teme-stili-rechi-razgovornyy-stil&amp;sa=D&amp;source=editors&amp;ust=1635493737457000&amp;usg=AOvVaw1FthxUt5hTJyqhjrl_OKDP" TargetMode="External"/><Relationship Id="rId64" Type="http://schemas.openxmlformats.org/officeDocument/2006/relationships/hyperlink" Target="http://www.gramota.ru/" TargetMode="External"/><Relationship Id="rId69" Type="http://schemas.openxmlformats.org/officeDocument/2006/relationships/fontTable" Target="fontTable.xml"/><Relationship Id="rId8" Type="http://schemas.openxmlformats.org/officeDocument/2006/relationships/hyperlink" Target="https://www.google.com/url?q=https://nsportal.ru/shkola/rodnoy-yazyk-i-literatura/library/2019/11/26/konspekt-uroka-rodnogo-yazyka-russkogo-v-9&amp;sa=D&amp;source=editors&amp;ust=1635493737330000&amp;usg=AOvVaw2HVseIGHSYTJZjTBXdeEAf" TargetMode="External"/><Relationship Id="rId51" Type="http://schemas.openxmlformats.org/officeDocument/2006/relationships/hyperlink" Target="http://learning-russian.gramota.ru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www.google.com/url?q=https://nsportal.ru/shkola/rodnoy-yazyk-i-literatura/library/2019/11/02/russkoe-slovo-v-potoke-vremeni-0&amp;sa=D&amp;source=editors&amp;ust=1635493737180000&amp;usg=AOvVaw020qyjxxzYk1xXt4cfcfdQ" TargetMode="External"/><Relationship Id="rId17" Type="http://schemas.openxmlformats.org/officeDocument/2006/relationships/hyperlink" Target="https://resh.edu.ru/subject/14/5/" TargetMode="External"/><Relationship Id="rId25" Type="http://schemas.openxmlformats.org/officeDocument/2006/relationships/hyperlink" Target="https://www.google.com/url?q=https://nsportal.ru/shkola/russkiy-yazyk/library/2012/01/22/urok-v-9-klassefonetikaorfoepiyaorfoepicheskie-normy&amp;sa=D&amp;source=editors&amp;ust=1635493737380000&amp;usg=AOvVaw1JwEyseB8Nl89zJFQXd-ad" TargetMode="External"/><Relationship Id="rId33" Type="http://schemas.openxmlformats.org/officeDocument/2006/relationships/hyperlink" Target="http://www.philology.ru/" TargetMode="External"/><Relationship Id="rId38" Type="http://schemas.openxmlformats.org/officeDocument/2006/relationships/hyperlink" Target="https://text.ru/spelling" TargetMode="External"/><Relationship Id="rId46" Type="http://schemas.openxmlformats.org/officeDocument/2006/relationships/hyperlink" Target="https://www.google.com/url?q=https://nsportal.ru/shkola/informatika-i-ikt/library/2014/12/14/pravovye-i-eticheskie-normy-raboty-v-seti-internet&amp;sa=D&amp;source=editors&amp;ust=1635493737437000&amp;usg=AOvVaw3QbAE8Lb3HG1kUbuxf8rn3" TargetMode="External"/><Relationship Id="rId59" Type="http://schemas.openxmlformats.org/officeDocument/2006/relationships/hyperlink" Target="https://www.google.com/url?q=https://nsportal.ru/shkola/raznoe/library/2019/10/14/nauchnyy-stil-rechi&amp;sa=D&amp;source=editors&amp;ust=1635493737472000&amp;usg=AOvVaw3RLKPxCw7zPNIX4dg19xrA" TargetMode="External"/><Relationship Id="rId67" Type="http://schemas.openxmlformats.org/officeDocument/2006/relationships/hyperlink" Target="https://slovarozhegova.ru/" TargetMode="External"/><Relationship Id="rId20" Type="http://schemas.openxmlformats.org/officeDocument/2006/relationships/hyperlink" Target="https://resh.edu.ru/subject/14/5/" TargetMode="External"/><Relationship Id="rId41" Type="http://schemas.openxmlformats.org/officeDocument/2006/relationships/hyperlink" Target="https://www.google.com/url?q=https://nsportal.ru/shkola/russkiy-yazyk/library/2014/12/19/uchebnoe-posobie-russkiy-rechevoy-etiket&amp;sa=D&amp;source=editors&amp;ust=1635493737104000&amp;usg=AOvVaw1mR3KlaHDko7Lb3lhTHtG5" TargetMode="External"/><Relationship Id="rId54" Type="http://schemas.openxmlformats.org/officeDocument/2006/relationships/hyperlink" Target="https://www.google.com/url?q=https://nsportal.ru/shkola/russkiy-yazyk/library/2019/04/03/konspekt-uroka-vidy-informatsionnoy-pererabotki-teksta&amp;sa=D&amp;source=editors&amp;ust=1635493737450000&amp;usg=AOvVaw05wiK-IjI_yZknHnCqPN6w" TargetMode="External"/><Relationship Id="rId62" Type="http://schemas.openxmlformats.org/officeDocument/2006/relationships/hyperlink" Target="https://www.google.com/url?q=https://nsportal.ru/shkola/russkiy-yazyk/library/2019/06/09/zhanry-publitsisticheskogo-stilya-rechi-problemnyy-ocherk&amp;sa=D&amp;source=editors&amp;ust=1635493737477000&amp;usg=AOvVaw3HTgtlmEUr7OAUq3qU6Chh" TargetMode="External"/><Relationship Id="rId7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h.edu.ru/subject/14/5/" TargetMode="External"/><Relationship Id="rId15" Type="http://schemas.openxmlformats.org/officeDocument/2006/relationships/hyperlink" Target="https://www.google.com/url?q=https://nsportal.ru/shkola/russkiy-yazyk/library/2014/03/06/urok-russkogo-yazyka-v-9-klasse-na-temu-yazyk-kak&amp;sa=D&amp;source=editors&amp;ust=1635493737343000&amp;usg=AOvVaw2izZXpMpW24MSoSmtJHxA3" TargetMode="External"/><Relationship Id="rId23" Type="http://schemas.openxmlformats.org/officeDocument/2006/relationships/hyperlink" Target="https://text.ru/spelling" TargetMode="External"/><Relationship Id="rId28" Type="http://schemas.openxmlformats.org/officeDocument/2006/relationships/hyperlink" Target="http://spravka.gramota.ru/" TargetMode="External"/><Relationship Id="rId36" Type="http://schemas.openxmlformats.org/officeDocument/2006/relationships/hyperlink" Target="https://www.google.com/url?q=https://nsportal.ru/shkola/russkiy-yazyk/library/2017/09/03/grammaticheskie-normy-yazyka&amp;sa=D&amp;source=editors&amp;ust=1635493737410000&amp;usg=AOvVaw3tNNRjXPHKVi2FRnZfAIzS" TargetMode="External"/><Relationship Id="rId49" Type="http://schemas.openxmlformats.org/officeDocument/2006/relationships/hyperlink" Target="https://www.google.com/url?q=https://edu.skysmart.ru/student/mehadebabi&amp;sa=D&amp;source=editors&amp;ust=1635493737122000&amp;usg=AOvVaw2MrfzC7jE-rnBMEOoB9cjI" TargetMode="External"/><Relationship Id="rId57" Type="http://schemas.openxmlformats.org/officeDocument/2006/relationships/hyperlink" Target="https://www.google.com/url?q=https://nsportal.ru/shkola/rodnoy-yazyk-i-literatura/library/2020/04/13/argumentatsiya-sposoby-argumentatsii-i-vidy&amp;sa=D&amp;source=editors&amp;ust=1635493737278000&amp;usg=AOvVaw1zBGDK1cV--BmYrQdMF0N2" TargetMode="External"/><Relationship Id="rId10" Type="http://schemas.openxmlformats.org/officeDocument/2006/relationships/hyperlink" Target="https://resh.edu.ru/subject/14/5/" TargetMode="External"/><Relationship Id="rId31" Type="http://schemas.openxmlformats.org/officeDocument/2006/relationships/hyperlink" Target="http://www.philology.ru/" TargetMode="External"/><Relationship Id="rId44" Type="http://schemas.openxmlformats.org/officeDocument/2006/relationships/hyperlink" Target="https://www.google.com/url?q=https://nsportal.ru/shkola/psikhologiya/library/2020/01/17/prezentatsiya-neverbalnye-sredstva-obshcheniya&amp;sa=D&amp;source=editors&amp;ust=1635493737105000&amp;usg=AOvVaw3bRM98tufwCMzkU4OIr5XG" TargetMode="External"/><Relationship Id="rId52" Type="http://schemas.openxmlformats.org/officeDocument/2006/relationships/hyperlink" Target="http://spravka.gramota.ru/" TargetMode="External"/><Relationship Id="rId60" Type="http://schemas.openxmlformats.org/officeDocument/2006/relationships/hyperlink" Target="http://www.philology.ru/" TargetMode="External"/><Relationship Id="rId65" Type="http://schemas.openxmlformats.org/officeDocument/2006/relationships/hyperlink" Target="http://spravka.gramota.ru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google.com/url?q=https://nsportal.ru/shkola/russkiy-yazyk/library/2012/06/03/russkiy-yazyk-v-risovannykh-kartinkakh&amp;sa=D&amp;source=editors&amp;ust=1635493737331000&amp;usg=AOvVaw1XE3apIIlM-S4ujb3jczJn" TargetMode="External"/><Relationship Id="rId13" Type="http://schemas.openxmlformats.org/officeDocument/2006/relationships/hyperlink" Target="https://slovarozhegova.ru/" TargetMode="External"/><Relationship Id="rId18" Type="http://schemas.openxmlformats.org/officeDocument/2006/relationships/hyperlink" Target="http://www.edu.ru/modules.php" TargetMode="External"/><Relationship Id="rId39" Type="http://schemas.openxmlformats.org/officeDocument/2006/relationships/hyperlink" Target="https://www.google.com/url?q=https://nsportal.ru/shkola/russkiy-yazyk/library/2013/02/28/elektronnyy-trenazher-normy-postroeniya-predlozheniy-s&amp;sa=D&amp;source=editors&amp;ust=1635493737413000&amp;usg=AOvVaw2-hSsVH5cphBxJNeGTiKUv" TargetMode="External"/><Relationship Id="rId34" Type="http://schemas.openxmlformats.org/officeDocument/2006/relationships/hyperlink" Target="https://text.ru/spelling" TargetMode="External"/><Relationship Id="rId50" Type="http://schemas.openxmlformats.org/officeDocument/2006/relationships/hyperlink" Target="http://www.gramota.ru/" TargetMode="External"/><Relationship Id="rId55" Type="http://schemas.openxmlformats.org/officeDocument/2006/relationships/hyperlink" Target="http://www.gramot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</TotalTime>
  <Pages>12</Pages>
  <Words>3059</Words>
  <Characters>17437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125</cp:revision>
  <cp:lastPrinted>2022-09-21T12:11:00Z</cp:lastPrinted>
  <dcterms:created xsi:type="dcterms:W3CDTF">2022-08-31T12:09:00Z</dcterms:created>
  <dcterms:modified xsi:type="dcterms:W3CDTF">2023-10-09T12:31:00Z</dcterms:modified>
</cp:coreProperties>
</file>